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5AF" w:rsidRPr="00AC179C" w:rsidRDefault="00C725AF" w:rsidP="00A55969">
      <w:pPr>
        <w:spacing w:line="276" w:lineRule="auto"/>
        <w:jc w:val="center"/>
        <w:rPr>
          <w:rFonts w:ascii="Arial Narrow" w:hAnsi="Arial Narrow"/>
          <w:b/>
        </w:rPr>
      </w:pPr>
    </w:p>
    <w:p w:rsidR="00C725AF" w:rsidRPr="00AC179C" w:rsidRDefault="008049B8" w:rsidP="003F31BA">
      <w:pPr>
        <w:pStyle w:val="Bezodstpw"/>
        <w:spacing w:line="276" w:lineRule="auto"/>
        <w:jc w:val="center"/>
        <w:rPr>
          <w:rFonts w:ascii="Arial Narrow" w:hAnsi="Arial Narrow" w:cstheme="majorHAnsi"/>
          <w:b/>
          <w:sz w:val="28"/>
          <w:szCs w:val="24"/>
        </w:rPr>
      </w:pPr>
      <w:bookmarkStart w:id="0" w:name="_Hlk178602726"/>
      <w:r w:rsidRPr="00AC179C">
        <w:rPr>
          <w:rFonts w:ascii="Arial Narrow" w:hAnsi="Arial Narrow" w:cstheme="majorHAnsi"/>
          <w:b/>
          <w:sz w:val="28"/>
          <w:szCs w:val="24"/>
        </w:rPr>
        <w:t>Regulamin konkursu upamiętniającego 80. Rocznicę Marszu Śmierci</w:t>
      </w:r>
      <w:r w:rsidR="00C725AF" w:rsidRPr="00AC179C">
        <w:rPr>
          <w:rFonts w:ascii="Arial Narrow" w:hAnsi="Arial Narrow" w:cstheme="majorHAnsi"/>
          <w:b/>
          <w:sz w:val="28"/>
          <w:szCs w:val="24"/>
        </w:rPr>
        <w:t xml:space="preserve"> </w:t>
      </w:r>
      <w:r w:rsidR="002757FA" w:rsidRPr="00AC179C">
        <w:rPr>
          <w:rFonts w:ascii="Arial Narrow" w:hAnsi="Arial Narrow" w:cstheme="majorHAnsi"/>
          <w:b/>
          <w:sz w:val="28"/>
          <w:szCs w:val="24"/>
        </w:rPr>
        <w:br/>
        <w:t>pn</w:t>
      </w:r>
      <w:r w:rsidR="00C725AF" w:rsidRPr="00AC179C">
        <w:rPr>
          <w:rFonts w:ascii="Arial Narrow" w:hAnsi="Arial Narrow" w:cstheme="majorHAnsi"/>
          <w:b/>
          <w:sz w:val="28"/>
          <w:szCs w:val="24"/>
        </w:rPr>
        <w:t xml:space="preserve">. </w:t>
      </w:r>
      <w:r w:rsidR="00EB52D2" w:rsidRPr="00AC179C">
        <w:rPr>
          <w:rFonts w:ascii="Arial Narrow" w:hAnsi="Arial Narrow" w:cstheme="majorHAnsi"/>
          <w:b/>
          <w:sz w:val="28"/>
          <w:szCs w:val="24"/>
        </w:rPr>
        <w:t>„</w:t>
      </w:r>
      <w:r w:rsidR="00846E91" w:rsidRPr="00AC179C">
        <w:rPr>
          <w:rFonts w:ascii="Arial Narrow" w:hAnsi="Arial Narrow" w:cstheme="majorHAnsi"/>
          <w:b/>
          <w:sz w:val="28"/>
          <w:szCs w:val="24"/>
        </w:rPr>
        <w:t xml:space="preserve">Aż stali się </w:t>
      </w:r>
      <w:r w:rsidR="00A027C7" w:rsidRPr="00AC179C">
        <w:rPr>
          <w:rFonts w:ascii="Arial Narrow" w:hAnsi="Arial Narrow" w:cstheme="majorHAnsi"/>
          <w:b/>
          <w:sz w:val="28"/>
          <w:szCs w:val="24"/>
        </w:rPr>
        <w:t>prochem</w:t>
      </w:r>
      <w:r w:rsidR="00846E91" w:rsidRPr="00AC179C">
        <w:rPr>
          <w:rFonts w:ascii="Arial Narrow" w:hAnsi="Arial Narrow" w:cstheme="majorHAnsi"/>
          <w:b/>
          <w:sz w:val="28"/>
          <w:szCs w:val="24"/>
        </w:rPr>
        <w:t xml:space="preserve"> i rozpaczą</w:t>
      </w:r>
      <w:r w:rsidR="00C725AF" w:rsidRPr="00AC179C">
        <w:rPr>
          <w:rFonts w:ascii="Arial Narrow" w:hAnsi="Arial Narrow" w:cstheme="majorHAnsi"/>
          <w:b/>
          <w:sz w:val="28"/>
          <w:szCs w:val="24"/>
        </w:rPr>
        <w:t>”</w:t>
      </w:r>
    </w:p>
    <w:bookmarkEnd w:id="0"/>
    <w:p w:rsidR="00EB52D2" w:rsidRPr="00AC179C" w:rsidRDefault="00EB52D2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C725AF" w:rsidRPr="00AC179C" w:rsidRDefault="00C725AF" w:rsidP="003F31BA">
      <w:pPr>
        <w:pStyle w:val="Bezodstpw"/>
        <w:numPr>
          <w:ilvl w:val="0"/>
          <w:numId w:val="22"/>
        </w:numPr>
        <w:spacing w:line="276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ORGANIZATORZY:</w:t>
      </w:r>
    </w:p>
    <w:p w:rsidR="00C725AF" w:rsidRPr="00AC179C" w:rsidRDefault="00C725AF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Miejska i Gminna Biblioteka Publiczna TAMA w Brzegu Dolnym</w:t>
      </w:r>
      <w:r w:rsidR="00AB0CF2" w:rsidRPr="00AC179C">
        <w:rPr>
          <w:rFonts w:ascii="Arial Narrow" w:hAnsi="Arial Narrow" w:cstheme="majorHAnsi"/>
          <w:sz w:val="24"/>
          <w:szCs w:val="24"/>
        </w:rPr>
        <w:t xml:space="preserve"> przy współpracy z Muzeum Gross-Rosen w Rogoźnicy, 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Gminą Brzeg Dolny, </w:t>
      </w:r>
      <w:r w:rsidR="00AB0CF2" w:rsidRPr="00AC179C">
        <w:rPr>
          <w:rFonts w:ascii="Arial Narrow" w:hAnsi="Arial Narrow" w:cstheme="majorHAnsi"/>
          <w:sz w:val="24"/>
          <w:szCs w:val="24"/>
        </w:rPr>
        <w:t>Stowarzyszeniem Pierwszych Osadników Ziemi Dolnobrzeskiej, Liceum Ogólnokszt</w:t>
      </w:r>
      <w:r w:rsidR="00A027C7" w:rsidRPr="00AC179C">
        <w:rPr>
          <w:rFonts w:ascii="Arial Narrow" w:hAnsi="Arial Narrow" w:cstheme="majorHAnsi"/>
          <w:sz w:val="24"/>
          <w:szCs w:val="24"/>
        </w:rPr>
        <w:t>ałcący</w:t>
      </w:r>
      <w:r w:rsidR="00AB0CF2" w:rsidRPr="00AC179C">
        <w:rPr>
          <w:rFonts w:ascii="Arial Narrow" w:hAnsi="Arial Narrow" w:cstheme="majorHAnsi"/>
          <w:sz w:val="24"/>
          <w:szCs w:val="24"/>
        </w:rPr>
        <w:t>m im. J.M. Ossolińskiego w Brzegu Dolnym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 oraz Organizacji Wychowawczo-Patriotycznej „Cichociemni” </w:t>
      </w:r>
    </w:p>
    <w:p w:rsidR="003F31BA" w:rsidRPr="00AC179C" w:rsidRDefault="003F31BA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A55969" w:rsidRPr="00AC179C" w:rsidRDefault="00C725AF" w:rsidP="003F31BA">
      <w:pPr>
        <w:pStyle w:val="Bezodstpw"/>
        <w:numPr>
          <w:ilvl w:val="0"/>
          <w:numId w:val="22"/>
        </w:numPr>
        <w:spacing w:line="276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 xml:space="preserve">CELE KONKURSU: </w:t>
      </w:r>
    </w:p>
    <w:p w:rsidR="00A55969" w:rsidRPr="00AC179C" w:rsidRDefault="00A55969" w:rsidP="003F31BA">
      <w:pPr>
        <w:pStyle w:val="Bezodstpw"/>
        <w:numPr>
          <w:ilvl w:val="0"/>
          <w:numId w:val="23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Upamiętnienie 80. rocznicy Marszu Śmierci z obozów filialnych w </w:t>
      </w:r>
      <w:proofErr w:type="spellStart"/>
      <w:r w:rsidRPr="00AC179C">
        <w:rPr>
          <w:rFonts w:ascii="Arial Narrow" w:hAnsi="Arial Narrow" w:cstheme="majorHAnsi"/>
          <w:sz w:val="24"/>
          <w:szCs w:val="24"/>
        </w:rPr>
        <w:t>Dyhernfurth</w:t>
      </w:r>
      <w:proofErr w:type="spellEnd"/>
      <w:r w:rsidRPr="00AC179C">
        <w:rPr>
          <w:rFonts w:ascii="Arial Narrow" w:hAnsi="Arial Narrow" w:cstheme="majorHAnsi"/>
          <w:sz w:val="24"/>
          <w:szCs w:val="24"/>
        </w:rPr>
        <w:t xml:space="preserve"> (Brzeg Dolny) do KL Gross-Rosen (Rogoźnica) </w:t>
      </w:r>
    </w:p>
    <w:p w:rsidR="00C725AF" w:rsidRPr="00AC179C" w:rsidRDefault="00C725AF" w:rsidP="003F31BA">
      <w:pPr>
        <w:pStyle w:val="Bezodstpw"/>
        <w:numPr>
          <w:ilvl w:val="0"/>
          <w:numId w:val="23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Propagowanie wśród młodzieży</w:t>
      </w:r>
      <w:r w:rsidR="002757FA" w:rsidRPr="00AC179C">
        <w:rPr>
          <w:rFonts w:ascii="Arial Narrow" w:hAnsi="Arial Narrow" w:cstheme="majorHAnsi"/>
          <w:sz w:val="24"/>
          <w:szCs w:val="24"/>
        </w:rPr>
        <w:t xml:space="preserve"> szkolnej</w:t>
      </w:r>
      <w:r w:rsidRPr="00AC179C">
        <w:rPr>
          <w:rFonts w:ascii="Arial Narrow" w:hAnsi="Arial Narrow" w:cstheme="majorHAnsi"/>
          <w:sz w:val="24"/>
          <w:szCs w:val="24"/>
        </w:rPr>
        <w:t xml:space="preserve"> tematyki dotyczącej obozu koncentracyjnego </w:t>
      </w:r>
    </w:p>
    <w:p w:rsidR="00C725AF" w:rsidRPr="00AC179C" w:rsidRDefault="00C725AF" w:rsidP="003F31BA">
      <w:pPr>
        <w:pStyle w:val="Bezodstpw"/>
        <w:numPr>
          <w:ilvl w:val="0"/>
          <w:numId w:val="23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Gross-</w:t>
      </w:r>
      <w:proofErr w:type="spellStart"/>
      <w:r w:rsidRPr="00AC179C">
        <w:rPr>
          <w:rFonts w:ascii="Arial Narrow" w:hAnsi="Arial Narrow" w:cstheme="majorHAnsi"/>
          <w:sz w:val="24"/>
          <w:szCs w:val="24"/>
        </w:rPr>
        <w:t>Rose</w:t>
      </w:r>
      <w:proofErr w:type="spellEnd"/>
      <w:r w:rsidR="00A55969" w:rsidRPr="00AC179C">
        <w:rPr>
          <w:rFonts w:ascii="Arial Narrow" w:hAnsi="Arial Narrow" w:cstheme="majorHAnsi"/>
          <w:sz w:val="24"/>
          <w:szCs w:val="24"/>
        </w:rPr>
        <w:t xml:space="preserve"> oraz jego filii w Brzegu Dolnym</w:t>
      </w:r>
      <w:r w:rsidRPr="00AC179C">
        <w:rPr>
          <w:rFonts w:ascii="Arial Narrow" w:hAnsi="Arial Narrow" w:cstheme="majorHAnsi"/>
          <w:sz w:val="24"/>
          <w:szCs w:val="24"/>
        </w:rPr>
        <w:t>. Przybliżenie uczniom historii związanej z tym</w:t>
      </w:r>
      <w:r w:rsidR="00A55969" w:rsidRPr="00AC179C">
        <w:rPr>
          <w:rFonts w:ascii="Arial Narrow" w:hAnsi="Arial Narrow" w:cstheme="majorHAnsi"/>
          <w:sz w:val="24"/>
          <w:szCs w:val="24"/>
        </w:rPr>
        <w:t>i</w:t>
      </w:r>
      <w:r w:rsidRPr="00AC179C">
        <w:rPr>
          <w:rFonts w:ascii="Arial Narrow" w:hAnsi="Arial Narrow" w:cstheme="majorHAnsi"/>
          <w:sz w:val="24"/>
          <w:szCs w:val="24"/>
        </w:rPr>
        <w:t xml:space="preserve"> miejsc</w:t>
      </w:r>
      <w:r w:rsidR="00A55969" w:rsidRPr="00AC179C">
        <w:rPr>
          <w:rFonts w:ascii="Arial Narrow" w:hAnsi="Arial Narrow" w:cstheme="majorHAnsi"/>
          <w:sz w:val="24"/>
          <w:szCs w:val="24"/>
        </w:rPr>
        <w:t>ami.</w:t>
      </w:r>
    </w:p>
    <w:p w:rsidR="00C725AF" w:rsidRPr="00AC179C" w:rsidRDefault="00C725AF" w:rsidP="003F31BA">
      <w:pPr>
        <w:pStyle w:val="Bezodstpw"/>
        <w:numPr>
          <w:ilvl w:val="0"/>
          <w:numId w:val="23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Kultywowanie pamięci i świadomości ogrom</w:t>
      </w:r>
      <w:r w:rsidR="00A55969" w:rsidRPr="00AC179C">
        <w:rPr>
          <w:rFonts w:ascii="Arial Narrow" w:hAnsi="Arial Narrow" w:cstheme="majorHAnsi"/>
          <w:sz w:val="24"/>
          <w:szCs w:val="24"/>
        </w:rPr>
        <w:t xml:space="preserve">u </w:t>
      </w:r>
      <w:r w:rsidRPr="00AC179C">
        <w:rPr>
          <w:rFonts w:ascii="Arial Narrow" w:hAnsi="Arial Narrow" w:cstheme="majorHAnsi"/>
          <w:sz w:val="24"/>
          <w:szCs w:val="24"/>
        </w:rPr>
        <w:t>tragedii, któr</w:t>
      </w:r>
      <w:r w:rsidR="00A55969" w:rsidRPr="00AC179C">
        <w:rPr>
          <w:rFonts w:ascii="Arial Narrow" w:hAnsi="Arial Narrow" w:cstheme="majorHAnsi"/>
          <w:sz w:val="24"/>
          <w:szCs w:val="24"/>
        </w:rPr>
        <w:t xml:space="preserve">a wydarzyła się w obozie i filiach </w:t>
      </w:r>
      <w:r w:rsidRPr="00AC179C">
        <w:rPr>
          <w:rFonts w:ascii="Arial Narrow" w:hAnsi="Arial Narrow" w:cstheme="majorHAnsi"/>
          <w:sz w:val="24"/>
          <w:szCs w:val="24"/>
        </w:rPr>
        <w:t>KL Gross-Rosen.</w:t>
      </w:r>
    </w:p>
    <w:p w:rsidR="00A64E8C" w:rsidRPr="00AC179C" w:rsidRDefault="00C725AF" w:rsidP="003F31BA">
      <w:pPr>
        <w:pStyle w:val="Bezodstpw"/>
        <w:numPr>
          <w:ilvl w:val="0"/>
          <w:numId w:val="23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Rozwijanie postawy patriotycznej wśród dzieci</w:t>
      </w:r>
      <w:r w:rsidR="002757FA"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Pr="00AC179C">
        <w:rPr>
          <w:rFonts w:ascii="Arial Narrow" w:hAnsi="Arial Narrow" w:cstheme="majorHAnsi"/>
          <w:sz w:val="24"/>
          <w:szCs w:val="24"/>
        </w:rPr>
        <w:t>młodzieży.</w:t>
      </w:r>
    </w:p>
    <w:p w:rsidR="003F31BA" w:rsidRPr="00AC179C" w:rsidRDefault="003F31BA" w:rsidP="003F31BA">
      <w:pPr>
        <w:pStyle w:val="Bezodstpw"/>
        <w:spacing w:line="276" w:lineRule="auto"/>
        <w:ind w:left="720"/>
        <w:rPr>
          <w:rFonts w:ascii="Arial Narrow" w:hAnsi="Arial Narrow" w:cstheme="majorHAnsi"/>
          <w:sz w:val="24"/>
          <w:szCs w:val="24"/>
        </w:rPr>
      </w:pPr>
    </w:p>
    <w:p w:rsidR="00A55969" w:rsidRPr="00AC179C" w:rsidRDefault="00C725AF" w:rsidP="003F31BA">
      <w:pPr>
        <w:pStyle w:val="Bezodstpw"/>
        <w:numPr>
          <w:ilvl w:val="0"/>
          <w:numId w:val="22"/>
        </w:numPr>
        <w:spacing w:line="276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TERMINY I MIEJSCE KONKURSU:</w:t>
      </w:r>
    </w:p>
    <w:p w:rsidR="00C725AF" w:rsidRPr="00AC179C" w:rsidRDefault="00C725AF" w:rsidP="003F31BA">
      <w:pPr>
        <w:pStyle w:val="Bezodstpw"/>
        <w:numPr>
          <w:ilvl w:val="0"/>
          <w:numId w:val="24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Do </w:t>
      </w:r>
      <w:r w:rsidR="000336EE" w:rsidRPr="00AC179C">
        <w:rPr>
          <w:rFonts w:ascii="Arial Narrow" w:hAnsi="Arial Narrow" w:cstheme="majorHAnsi"/>
          <w:sz w:val="24"/>
          <w:szCs w:val="24"/>
        </w:rPr>
        <w:t>10.01.2025</w:t>
      </w:r>
      <w:r w:rsidR="00A55969"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="00AB0CF2" w:rsidRPr="00AC179C">
        <w:rPr>
          <w:rFonts w:ascii="Arial Narrow" w:hAnsi="Arial Narrow" w:cstheme="majorHAnsi"/>
          <w:sz w:val="24"/>
          <w:szCs w:val="24"/>
        </w:rPr>
        <w:t>uczestnicy zgłaszają swój udział w konkursie wypełniając Kartę zgłoszeniową (</w:t>
      </w:r>
      <w:r w:rsidR="00AB0CF2" w:rsidRPr="00E2678B">
        <w:rPr>
          <w:rFonts w:ascii="Arial Narrow" w:hAnsi="Arial Narrow" w:cstheme="majorHAnsi"/>
          <w:i/>
          <w:sz w:val="24"/>
          <w:szCs w:val="24"/>
        </w:rPr>
        <w:t>Załącznik nr 1 do Regulaminu</w:t>
      </w:r>
      <w:r w:rsidR="00AB0CF2" w:rsidRPr="00AC179C">
        <w:rPr>
          <w:rFonts w:ascii="Arial Narrow" w:hAnsi="Arial Narrow" w:cstheme="majorHAnsi"/>
          <w:sz w:val="24"/>
          <w:szCs w:val="24"/>
        </w:rPr>
        <w:t xml:space="preserve">). W przypadku 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zgłoszenia </w:t>
      </w:r>
      <w:r w:rsidR="00AB0CF2" w:rsidRPr="00AC179C">
        <w:rPr>
          <w:rFonts w:ascii="Arial Narrow" w:hAnsi="Arial Narrow" w:cstheme="majorHAnsi"/>
          <w:sz w:val="24"/>
          <w:szCs w:val="24"/>
        </w:rPr>
        <w:t>udziału osób niepełnoletnich wymagana jest pisemna zgoda rodzica/opiekun</w:t>
      </w:r>
      <w:r w:rsidR="00A027C7" w:rsidRPr="00AC179C">
        <w:rPr>
          <w:rFonts w:ascii="Arial Narrow" w:hAnsi="Arial Narrow" w:cstheme="majorHAnsi"/>
          <w:sz w:val="24"/>
          <w:szCs w:val="24"/>
        </w:rPr>
        <w:t>a prawnego</w:t>
      </w:r>
      <w:r w:rsidR="00AB0CF2" w:rsidRPr="00AC179C">
        <w:rPr>
          <w:rFonts w:ascii="Arial Narrow" w:hAnsi="Arial Narrow" w:cstheme="majorHAnsi"/>
          <w:sz w:val="24"/>
          <w:szCs w:val="24"/>
        </w:rPr>
        <w:t xml:space="preserve"> (</w:t>
      </w:r>
      <w:r w:rsidR="00AB0CF2" w:rsidRPr="00E2678B">
        <w:rPr>
          <w:rFonts w:ascii="Arial Narrow" w:hAnsi="Arial Narrow" w:cstheme="majorHAnsi"/>
          <w:i/>
          <w:sz w:val="24"/>
          <w:szCs w:val="24"/>
        </w:rPr>
        <w:t>Załącznik nr 2 do Regulaminu</w:t>
      </w:r>
      <w:r w:rsidR="00AB0CF2" w:rsidRPr="00AC179C">
        <w:rPr>
          <w:rFonts w:ascii="Arial Narrow" w:hAnsi="Arial Narrow" w:cstheme="majorHAnsi"/>
          <w:sz w:val="24"/>
          <w:szCs w:val="24"/>
        </w:rPr>
        <w:t xml:space="preserve">). Karty wraz z 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podpisanymi </w:t>
      </w:r>
      <w:r w:rsidR="00AB0CF2" w:rsidRPr="00AC179C">
        <w:rPr>
          <w:rFonts w:ascii="Arial Narrow" w:hAnsi="Arial Narrow" w:cstheme="majorHAnsi"/>
          <w:sz w:val="24"/>
          <w:szCs w:val="24"/>
        </w:rPr>
        <w:t>pracami należy przynieść do siedziby Miejskiej i Gminnej Biblioteki „TAMA” w Brzegu Dolnym, przy ul. Wyspiańskiego 5A</w:t>
      </w:r>
      <w:r w:rsidR="00A027C7" w:rsidRPr="00AC179C">
        <w:rPr>
          <w:rFonts w:ascii="Arial Narrow" w:hAnsi="Arial Narrow" w:cstheme="majorHAnsi"/>
          <w:sz w:val="24"/>
          <w:szCs w:val="24"/>
        </w:rPr>
        <w:t>.</w:t>
      </w:r>
    </w:p>
    <w:p w:rsidR="0060310F" w:rsidRPr="00AC179C" w:rsidRDefault="0060310F" w:rsidP="003F31BA">
      <w:pPr>
        <w:pStyle w:val="Bezodstpw"/>
        <w:numPr>
          <w:ilvl w:val="0"/>
          <w:numId w:val="24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Czas trwania konkursu</w:t>
      </w:r>
      <w:r w:rsidR="001A695D" w:rsidRPr="00AC179C">
        <w:rPr>
          <w:rFonts w:ascii="Arial Narrow" w:hAnsi="Arial Narrow" w:cstheme="majorHAnsi"/>
          <w:sz w:val="24"/>
          <w:szCs w:val="24"/>
        </w:rPr>
        <w:t xml:space="preserve">: </w:t>
      </w:r>
      <w:r w:rsidR="00AB0CF2" w:rsidRPr="00AC179C">
        <w:rPr>
          <w:rFonts w:ascii="Arial Narrow" w:hAnsi="Arial Narrow" w:cstheme="majorHAnsi"/>
          <w:b/>
          <w:sz w:val="24"/>
          <w:szCs w:val="24"/>
        </w:rPr>
        <w:t xml:space="preserve">29.11.2024 r. - 10.01.2025 r. </w:t>
      </w:r>
    </w:p>
    <w:p w:rsidR="00A55969" w:rsidRPr="00AC179C" w:rsidRDefault="0060310F" w:rsidP="003F31BA">
      <w:pPr>
        <w:pStyle w:val="Bezodstpw"/>
        <w:numPr>
          <w:ilvl w:val="0"/>
          <w:numId w:val="24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Rozstrzygnięcie i ogłoszenie wyników konkursu:</w:t>
      </w:r>
      <w:r w:rsidR="00A55969"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="00AB0CF2" w:rsidRPr="00AC179C">
        <w:rPr>
          <w:rFonts w:ascii="Arial Narrow" w:hAnsi="Arial Narrow" w:cstheme="majorHAnsi"/>
          <w:b/>
          <w:sz w:val="24"/>
          <w:szCs w:val="24"/>
        </w:rPr>
        <w:t>17.01.2025 r.</w:t>
      </w:r>
    </w:p>
    <w:p w:rsidR="00A64E8C" w:rsidRPr="00AC179C" w:rsidRDefault="0060310F" w:rsidP="003F31BA">
      <w:pPr>
        <w:pStyle w:val="Bezodstpw"/>
        <w:numPr>
          <w:ilvl w:val="0"/>
          <w:numId w:val="24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Uroczyste wręczenie nagród</w:t>
      </w:r>
      <w:r w:rsidR="001A695D"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="00A55969" w:rsidRPr="00AC179C">
        <w:rPr>
          <w:rFonts w:ascii="Arial Narrow" w:hAnsi="Arial Narrow" w:cstheme="majorHAnsi"/>
          <w:sz w:val="24"/>
          <w:szCs w:val="24"/>
        </w:rPr>
        <w:t xml:space="preserve">we wszystkich kategoriach </w:t>
      </w:r>
      <w:r w:rsidR="00AB0CF2" w:rsidRPr="00AC179C">
        <w:rPr>
          <w:rFonts w:ascii="Arial Narrow" w:hAnsi="Arial Narrow" w:cstheme="majorHAnsi"/>
          <w:b/>
          <w:sz w:val="24"/>
          <w:szCs w:val="24"/>
        </w:rPr>
        <w:t xml:space="preserve">23.01.2025 r. podczas uroczystych obchodów upamiętniających 80. rocznicę Marszu Śmierci. </w:t>
      </w:r>
      <w:r w:rsidR="00AB0CF2" w:rsidRPr="00AC179C">
        <w:rPr>
          <w:rFonts w:ascii="Arial Narrow" w:hAnsi="Arial Narrow" w:cstheme="majorHAnsi"/>
          <w:sz w:val="24"/>
          <w:szCs w:val="24"/>
        </w:rPr>
        <w:t xml:space="preserve">Uczestnicy konkursu </w:t>
      </w:r>
      <w:r w:rsidR="00C725AF" w:rsidRPr="00AC179C">
        <w:rPr>
          <w:rFonts w:ascii="Arial Narrow" w:hAnsi="Arial Narrow" w:cstheme="majorHAnsi"/>
          <w:sz w:val="24"/>
          <w:szCs w:val="24"/>
        </w:rPr>
        <w:t>w kategorii plastycznej, literackiej i</w:t>
      </w:r>
      <w:r w:rsidR="00EB52D2"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="00C725AF" w:rsidRPr="00AC179C">
        <w:rPr>
          <w:rFonts w:ascii="Arial Narrow" w:hAnsi="Arial Narrow" w:cstheme="majorHAnsi"/>
          <w:sz w:val="24"/>
          <w:szCs w:val="24"/>
        </w:rPr>
        <w:t>multimedialnej zostaną wcześniej poinformowani drogą e-mailową</w:t>
      </w:r>
      <w:r w:rsidR="00A55969"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="00AB0CF2" w:rsidRPr="00AC179C">
        <w:rPr>
          <w:rFonts w:ascii="Arial Narrow" w:hAnsi="Arial Narrow" w:cstheme="majorHAnsi"/>
          <w:sz w:val="24"/>
          <w:szCs w:val="24"/>
        </w:rPr>
        <w:t xml:space="preserve">lub telefoniczną </w:t>
      </w:r>
      <w:r w:rsidR="00A55969" w:rsidRPr="00AC179C">
        <w:rPr>
          <w:rFonts w:ascii="Arial Narrow" w:hAnsi="Arial Narrow" w:cstheme="majorHAnsi"/>
          <w:sz w:val="24"/>
          <w:szCs w:val="24"/>
        </w:rPr>
        <w:t>o wyznaczonym terminie</w:t>
      </w:r>
      <w:r w:rsidR="00AB0CF2" w:rsidRPr="00AC179C">
        <w:rPr>
          <w:rFonts w:ascii="Arial Narrow" w:hAnsi="Arial Narrow" w:cstheme="majorHAnsi"/>
          <w:sz w:val="24"/>
          <w:szCs w:val="24"/>
        </w:rPr>
        <w:t xml:space="preserve"> i godzinie. </w:t>
      </w:r>
      <w:r w:rsidR="00A55969" w:rsidRPr="00AC179C">
        <w:rPr>
          <w:rFonts w:ascii="Arial Narrow" w:hAnsi="Arial Narrow" w:cstheme="majorHAnsi"/>
          <w:sz w:val="24"/>
          <w:szCs w:val="24"/>
        </w:rPr>
        <w:t xml:space="preserve"> </w:t>
      </w:r>
    </w:p>
    <w:p w:rsidR="003F31BA" w:rsidRPr="00AC179C" w:rsidRDefault="003F31BA" w:rsidP="003F31BA">
      <w:pPr>
        <w:pStyle w:val="Bezodstpw"/>
        <w:spacing w:line="276" w:lineRule="auto"/>
        <w:ind w:left="720"/>
        <w:rPr>
          <w:rFonts w:ascii="Arial Narrow" w:hAnsi="Arial Narrow" w:cstheme="majorHAnsi"/>
          <w:sz w:val="24"/>
          <w:szCs w:val="24"/>
        </w:rPr>
      </w:pPr>
    </w:p>
    <w:p w:rsidR="00A55969" w:rsidRPr="00AC179C" w:rsidRDefault="00C725AF" w:rsidP="008049B8">
      <w:pPr>
        <w:pStyle w:val="Bezodstpw"/>
        <w:numPr>
          <w:ilvl w:val="0"/>
          <w:numId w:val="22"/>
        </w:numPr>
        <w:spacing w:line="276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ZASADY UCZESTNICTWA:</w:t>
      </w:r>
    </w:p>
    <w:p w:rsidR="00C725AF" w:rsidRPr="00AC179C" w:rsidRDefault="00C725AF" w:rsidP="008049B8">
      <w:pPr>
        <w:pStyle w:val="Bezodstpw"/>
        <w:numPr>
          <w:ilvl w:val="0"/>
          <w:numId w:val="25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W </w:t>
      </w:r>
      <w:r w:rsidR="00A64E8C" w:rsidRPr="00AC179C">
        <w:rPr>
          <w:rFonts w:ascii="Arial Narrow" w:hAnsi="Arial Narrow" w:cstheme="majorHAnsi"/>
          <w:sz w:val="24"/>
          <w:szCs w:val="24"/>
        </w:rPr>
        <w:t>konkursie</w:t>
      </w:r>
      <w:r w:rsidRPr="00AC179C">
        <w:rPr>
          <w:rFonts w:ascii="Arial Narrow" w:hAnsi="Arial Narrow" w:cstheme="majorHAnsi"/>
          <w:sz w:val="24"/>
          <w:szCs w:val="24"/>
        </w:rPr>
        <w:t xml:space="preserve"> mogą uczestniczyć uczniowie</w:t>
      </w:r>
      <w:r w:rsidR="007C6DAC" w:rsidRPr="00AC179C">
        <w:rPr>
          <w:rFonts w:ascii="Arial Narrow" w:hAnsi="Arial Narrow" w:cstheme="majorHAnsi"/>
          <w:sz w:val="24"/>
          <w:szCs w:val="24"/>
        </w:rPr>
        <w:t xml:space="preserve"> dolnobrzeskich</w:t>
      </w:r>
      <w:r w:rsidRPr="00AC179C">
        <w:rPr>
          <w:rFonts w:ascii="Arial Narrow" w:hAnsi="Arial Narrow" w:cstheme="majorHAnsi"/>
          <w:sz w:val="24"/>
          <w:szCs w:val="24"/>
        </w:rPr>
        <w:t xml:space="preserve"> szkół podstawowych </w:t>
      </w:r>
      <w:r w:rsidR="00A55969" w:rsidRPr="00AC179C">
        <w:rPr>
          <w:rFonts w:ascii="Arial Narrow" w:hAnsi="Arial Narrow" w:cstheme="majorHAnsi"/>
          <w:sz w:val="24"/>
          <w:szCs w:val="24"/>
        </w:rPr>
        <w:t>(</w:t>
      </w:r>
      <w:r w:rsidRPr="00AC179C">
        <w:rPr>
          <w:rFonts w:ascii="Arial Narrow" w:hAnsi="Arial Narrow" w:cstheme="majorHAnsi"/>
          <w:sz w:val="24"/>
          <w:szCs w:val="24"/>
        </w:rPr>
        <w:t xml:space="preserve">klasy </w:t>
      </w:r>
      <w:r w:rsidR="00846E91" w:rsidRPr="00AC179C">
        <w:rPr>
          <w:rFonts w:ascii="Arial Narrow" w:hAnsi="Arial Narrow" w:cstheme="majorHAnsi"/>
          <w:sz w:val="24"/>
          <w:szCs w:val="24"/>
        </w:rPr>
        <w:t>7</w:t>
      </w:r>
      <w:r w:rsidRPr="00AC179C">
        <w:rPr>
          <w:rFonts w:ascii="Arial Narrow" w:hAnsi="Arial Narrow" w:cstheme="majorHAnsi"/>
          <w:sz w:val="24"/>
          <w:szCs w:val="24"/>
        </w:rPr>
        <w:t>-8</w:t>
      </w:r>
      <w:r w:rsidR="00A55969" w:rsidRPr="00AC179C">
        <w:rPr>
          <w:rFonts w:ascii="Arial Narrow" w:hAnsi="Arial Narrow" w:cstheme="majorHAnsi"/>
          <w:sz w:val="24"/>
          <w:szCs w:val="24"/>
        </w:rPr>
        <w:t>) oraz</w:t>
      </w:r>
      <w:r w:rsidRPr="00AC179C">
        <w:rPr>
          <w:rFonts w:ascii="Arial Narrow" w:hAnsi="Arial Narrow" w:cstheme="majorHAnsi"/>
          <w:sz w:val="24"/>
          <w:szCs w:val="24"/>
        </w:rPr>
        <w:t xml:space="preserve"> ponadpodstawow</w:t>
      </w:r>
      <w:r w:rsidR="002757FA" w:rsidRPr="00AC179C">
        <w:rPr>
          <w:rFonts w:ascii="Arial Narrow" w:hAnsi="Arial Narrow" w:cstheme="majorHAnsi"/>
          <w:sz w:val="24"/>
          <w:szCs w:val="24"/>
        </w:rPr>
        <w:t>ych</w:t>
      </w:r>
      <w:r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="00A55969" w:rsidRPr="00AC179C">
        <w:rPr>
          <w:rFonts w:ascii="Arial Narrow" w:hAnsi="Arial Narrow" w:cstheme="majorHAnsi"/>
          <w:sz w:val="24"/>
          <w:szCs w:val="24"/>
        </w:rPr>
        <w:t xml:space="preserve">(klasy </w:t>
      </w:r>
      <w:r w:rsidRPr="00AC179C">
        <w:rPr>
          <w:rFonts w:ascii="Arial Narrow" w:hAnsi="Arial Narrow" w:cstheme="majorHAnsi"/>
          <w:sz w:val="24"/>
          <w:szCs w:val="24"/>
        </w:rPr>
        <w:t>1-5</w:t>
      </w:r>
      <w:r w:rsidR="00A55969" w:rsidRPr="00AC179C">
        <w:rPr>
          <w:rFonts w:ascii="Arial Narrow" w:hAnsi="Arial Narrow" w:cstheme="majorHAnsi"/>
          <w:sz w:val="24"/>
          <w:szCs w:val="24"/>
        </w:rPr>
        <w:t>)</w:t>
      </w:r>
      <w:r w:rsidR="007C6DAC" w:rsidRPr="00AC179C">
        <w:rPr>
          <w:rFonts w:ascii="Arial Narrow" w:hAnsi="Arial Narrow" w:cstheme="majorHAnsi"/>
          <w:sz w:val="24"/>
          <w:szCs w:val="24"/>
        </w:rPr>
        <w:t>.</w:t>
      </w:r>
    </w:p>
    <w:p w:rsidR="00C725AF" w:rsidRPr="00AC179C" w:rsidRDefault="00C725AF" w:rsidP="008049B8">
      <w:pPr>
        <w:pStyle w:val="Bezodstpw"/>
        <w:numPr>
          <w:ilvl w:val="0"/>
          <w:numId w:val="25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Konkurs „</w:t>
      </w:r>
      <w:r w:rsidR="00A64E8C" w:rsidRPr="00AC179C">
        <w:rPr>
          <w:rFonts w:ascii="Arial Narrow" w:hAnsi="Arial Narrow" w:cstheme="majorHAnsi"/>
          <w:sz w:val="24"/>
          <w:szCs w:val="24"/>
        </w:rPr>
        <w:t xml:space="preserve">Aż stali się </w:t>
      </w:r>
      <w:r w:rsidR="00A027C7" w:rsidRPr="00AC179C">
        <w:rPr>
          <w:rFonts w:ascii="Arial Narrow" w:hAnsi="Arial Narrow" w:cstheme="majorHAnsi"/>
          <w:sz w:val="24"/>
          <w:szCs w:val="24"/>
        </w:rPr>
        <w:t>prochem</w:t>
      </w:r>
      <w:r w:rsidR="00A64E8C" w:rsidRPr="00AC179C">
        <w:rPr>
          <w:rFonts w:ascii="Arial Narrow" w:hAnsi="Arial Narrow" w:cstheme="majorHAnsi"/>
          <w:sz w:val="24"/>
          <w:szCs w:val="24"/>
        </w:rPr>
        <w:t xml:space="preserve"> i rozpaczą” będzie odbywać się w trzech kategoriach: plastycznej, literackiej oraz graficznej/multimedialnej.  </w:t>
      </w:r>
    </w:p>
    <w:p w:rsidR="00C725AF" w:rsidRPr="00AC179C" w:rsidRDefault="00A64E8C" w:rsidP="008049B8">
      <w:pPr>
        <w:pStyle w:val="Bezodstpw"/>
        <w:numPr>
          <w:ilvl w:val="0"/>
          <w:numId w:val="25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Uczestn</w:t>
      </w:r>
      <w:r w:rsidR="00A027C7" w:rsidRPr="00AC179C">
        <w:rPr>
          <w:rFonts w:ascii="Arial Narrow" w:hAnsi="Arial Narrow" w:cstheme="majorHAnsi"/>
          <w:sz w:val="24"/>
          <w:szCs w:val="24"/>
        </w:rPr>
        <w:t>icy</w:t>
      </w:r>
      <w:r w:rsidRPr="00AC179C">
        <w:rPr>
          <w:rFonts w:ascii="Arial Narrow" w:hAnsi="Arial Narrow" w:cstheme="majorHAnsi"/>
          <w:sz w:val="24"/>
          <w:szCs w:val="24"/>
        </w:rPr>
        <w:t xml:space="preserve"> zgłaszają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 się samodzielnie dostarczając do Miejskiej i Gminnej Biblioteki „TAMA”</w:t>
      </w:r>
      <w:r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WYPEŁNIONE Karty zgłoszeniowe i zgody. </w:t>
      </w:r>
      <w:r w:rsidRPr="00AC179C">
        <w:rPr>
          <w:rFonts w:ascii="Arial Narrow" w:hAnsi="Arial Narrow" w:cstheme="majorHAnsi"/>
          <w:sz w:val="24"/>
          <w:szCs w:val="24"/>
        </w:rPr>
        <w:t xml:space="preserve">Każdy uczestnik może zgłosić max. </w:t>
      </w:r>
      <w:r w:rsidR="00D80376" w:rsidRPr="00AC179C">
        <w:rPr>
          <w:rFonts w:ascii="Arial Narrow" w:hAnsi="Arial Narrow" w:cstheme="majorHAnsi"/>
          <w:sz w:val="24"/>
          <w:szCs w:val="24"/>
        </w:rPr>
        <w:t>2-</w:t>
      </w:r>
      <w:r w:rsidRPr="00AC179C">
        <w:rPr>
          <w:rFonts w:ascii="Arial Narrow" w:hAnsi="Arial Narrow" w:cstheme="majorHAnsi"/>
          <w:sz w:val="24"/>
          <w:szCs w:val="24"/>
        </w:rPr>
        <w:t>3 prace pod warunkiem, że każda z nich będzie z innej kategorii konkursowej.</w:t>
      </w:r>
    </w:p>
    <w:p w:rsidR="00D80376" w:rsidRPr="00AC179C" w:rsidRDefault="00D80376" w:rsidP="008049B8">
      <w:pPr>
        <w:pStyle w:val="Bezodstpw"/>
        <w:numPr>
          <w:ilvl w:val="0"/>
          <w:numId w:val="25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Prace powinny być wykonane samodzielnie. </w:t>
      </w:r>
    </w:p>
    <w:p w:rsidR="00EB52D2" w:rsidRDefault="00D80376" w:rsidP="008049B8">
      <w:pPr>
        <w:pStyle w:val="Bezodstpw"/>
        <w:numPr>
          <w:ilvl w:val="0"/>
          <w:numId w:val="25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bookmarkStart w:id="1" w:name="_Hlk183774342"/>
      <w:r w:rsidRPr="00AC179C">
        <w:rPr>
          <w:rFonts w:ascii="Arial Narrow" w:hAnsi="Arial Narrow" w:cstheme="majorHAnsi"/>
          <w:sz w:val="24"/>
          <w:szCs w:val="24"/>
        </w:rPr>
        <w:t>Prace zgłoszone do konkursu nie będą zwracane autorom. Zgłoszenie pracy do konkursu jest równoznaczne z nieodpłatnym przeniesieniem na Organizatora prawa własności.</w:t>
      </w:r>
    </w:p>
    <w:p w:rsidR="00E2678B" w:rsidRPr="00E2678B" w:rsidRDefault="00E2678B" w:rsidP="00E2678B">
      <w:pPr>
        <w:pStyle w:val="Bezodstpw"/>
        <w:numPr>
          <w:ilvl w:val="0"/>
          <w:numId w:val="25"/>
        </w:numPr>
        <w:spacing w:line="276" w:lineRule="auto"/>
        <w:rPr>
          <w:rFonts w:ascii="Arial Narrow" w:hAnsi="Arial Narrow" w:cstheme="majorHAnsi"/>
          <w:i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lastRenderedPageBreak/>
        <w:t xml:space="preserve">Bibliografia </w:t>
      </w:r>
      <w:r>
        <w:rPr>
          <w:rFonts w:ascii="Arial Narrow" w:hAnsi="Arial Narrow" w:cstheme="majorHAnsi"/>
          <w:sz w:val="24"/>
          <w:szCs w:val="24"/>
        </w:rPr>
        <w:t xml:space="preserve">konkursowa </w:t>
      </w:r>
      <w:r w:rsidRPr="00AC179C">
        <w:rPr>
          <w:rFonts w:ascii="Arial Narrow" w:hAnsi="Arial Narrow" w:cstheme="majorHAnsi"/>
          <w:sz w:val="24"/>
          <w:szCs w:val="24"/>
        </w:rPr>
        <w:t xml:space="preserve">sugerowana przez Organizatora znajduje się w </w:t>
      </w:r>
      <w:r w:rsidRPr="00E2678B">
        <w:rPr>
          <w:rFonts w:ascii="Arial Narrow" w:hAnsi="Arial Narrow" w:cstheme="majorHAnsi"/>
          <w:i/>
          <w:sz w:val="24"/>
          <w:szCs w:val="24"/>
        </w:rPr>
        <w:t>Załączniku nr 3 do Regulaminu</w:t>
      </w:r>
    </w:p>
    <w:bookmarkEnd w:id="1"/>
    <w:p w:rsidR="008049B8" w:rsidRPr="00AC179C" w:rsidRDefault="008049B8" w:rsidP="008049B8">
      <w:pPr>
        <w:pStyle w:val="Bezodstpw"/>
        <w:spacing w:line="276" w:lineRule="auto"/>
        <w:ind w:left="720"/>
        <w:rPr>
          <w:rFonts w:ascii="Arial Narrow" w:hAnsi="Arial Narrow" w:cstheme="majorHAnsi"/>
          <w:sz w:val="24"/>
          <w:szCs w:val="24"/>
        </w:rPr>
      </w:pPr>
    </w:p>
    <w:p w:rsidR="00BF73CB" w:rsidRPr="00AC179C" w:rsidRDefault="00BF73CB" w:rsidP="008049B8">
      <w:pPr>
        <w:pStyle w:val="Bezodstpw"/>
        <w:numPr>
          <w:ilvl w:val="0"/>
          <w:numId w:val="22"/>
        </w:numPr>
        <w:spacing w:line="276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PRACA KONKURSOWA</w:t>
      </w:r>
    </w:p>
    <w:p w:rsidR="00BF73CB" w:rsidRPr="00AC179C" w:rsidRDefault="00BF73CB" w:rsidP="008049B8">
      <w:pPr>
        <w:pStyle w:val="Bezodstpw"/>
        <w:numPr>
          <w:ilvl w:val="0"/>
          <w:numId w:val="26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Praca konkursowa powinna spełniać następujące kryteria:</w:t>
      </w:r>
    </w:p>
    <w:p w:rsidR="00BF73CB" w:rsidRPr="00AC179C" w:rsidRDefault="00BF73CB" w:rsidP="008049B8">
      <w:pPr>
        <w:pStyle w:val="Bezodstpw"/>
        <w:spacing w:line="276" w:lineRule="auto"/>
        <w:ind w:left="1080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 xml:space="preserve">Kategoria plastyczna: </w:t>
      </w:r>
    </w:p>
    <w:p w:rsidR="00BF73CB" w:rsidRPr="00AC179C" w:rsidRDefault="00BF73CB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- </w:t>
      </w:r>
      <w:r w:rsidR="008049B8" w:rsidRPr="00AC179C">
        <w:rPr>
          <w:rFonts w:ascii="Arial Narrow" w:hAnsi="Arial Narrow" w:cstheme="majorHAnsi"/>
          <w:sz w:val="24"/>
          <w:szCs w:val="24"/>
        </w:rPr>
        <w:t>z</w:t>
      </w:r>
      <w:r w:rsidRPr="00AC179C">
        <w:rPr>
          <w:rFonts w:ascii="Arial Narrow" w:hAnsi="Arial Narrow" w:cstheme="majorHAnsi"/>
          <w:sz w:val="24"/>
          <w:szCs w:val="24"/>
        </w:rPr>
        <w:t>godność z tematem konkursu</w:t>
      </w:r>
    </w:p>
    <w:p w:rsidR="00C93807" w:rsidRDefault="00BF73CB" w:rsidP="00C93807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- technika plastyczna dowolna </w:t>
      </w:r>
      <w:r w:rsidR="00C93807" w:rsidRPr="00AC179C">
        <w:rPr>
          <w:rFonts w:ascii="Arial Narrow" w:hAnsi="Arial Narrow" w:cstheme="majorHAnsi"/>
          <w:sz w:val="24"/>
          <w:szCs w:val="24"/>
        </w:rPr>
        <w:t>(ołówek, kredka, pastele, farby, wycinanka itp.)</w:t>
      </w:r>
      <w:r w:rsidR="00C93807">
        <w:rPr>
          <w:rFonts w:ascii="Arial Narrow" w:hAnsi="Arial Narrow" w:cstheme="majorHAnsi"/>
          <w:sz w:val="24"/>
          <w:szCs w:val="24"/>
        </w:rPr>
        <w:t xml:space="preserve"> </w:t>
      </w:r>
      <w:r w:rsidRPr="00AC179C">
        <w:rPr>
          <w:rFonts w:ascii="Arial Narrow" w:hAnsi="Arial Narrow" w:cstheme="majorHAnsi"/>
          <w:sz w:val="24"/>
          <w:szCs w:val="24"/>
        </w:rPr>
        <w:t xml:space="preserve">ale bez użycia materiałów sypkich </w:t>
      </w:r>
    </w:p>
    <w:p w:rsidR="00BF73CB" w:rsidRPr="00AC179C" w:rsidRDefault="00BF73CB" w:rsidP="00C93807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bookmarkStart w:id="2" w:name="_GoBack"/>
      <w:bookmarkEnd w:id="2"/>
      <w:r w:rsidRPr="00AC179C">
        <w:rPr>
          <w:rFonts w:ascii="Arial Narrow" w:hAnsi="Arial Narrow" w:cstheme="majorHAnsi"/>
          <w:sz w:val="24"/>
          <w:szCs w:val="24"/>
        </w:rPr>
        <w:t xml:space="preserve">- kartka z bloku technicznego w formacie A3, </w:t>
      </w:r>
    </w:p>
    <w:p w:rsidR="00BF73CB" w:rsidRPr="00AC179C" w:rsidRDefault="00BF73CB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- praca bez oprawy i passe-partout, </w:t>
      </w:r>
    </w:p>
    <w:p w:rsidR="00BF73CB" w:rsidRPr="00AC179C" w:rsidRDefault="00BF73CB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- musi zawierać metryczkę wykonaną na komputerze i przyklejoną na odwrocie z imieniem i nazwiskiem autora, pełną nazwą placówki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="00D775ED" w:rsidRPr="00AC179C">
        <w:rPr>
          <w:rFonts w:ascii="Arial Narrow" w:hAnsi="Arial Narrow" w:cstheme="majorHAnsi"/>
          <w:sz w:val="24"/>
          <w:szCs w:val="24"/>
        </w:rPr>
        <w:t>oraz adresem mailowym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 lub numerem telefonicznym. </w:t>
      </w:r>
      <w:r w:rsidR="00D775ED" w:rsidRPr="00AC179C">
        <w:rPr>
          <w:rFonts w:ascii="Arial Narrow" w:hAnsi="Arial Narrow" w:cstheme="majorHAnsi"/>
          <w:sz w:val="24"/>
          <w:szCs w:val="24"/>
        </w:rPr>
        <w:t xml:space="preserve"> </w:t>
      </w:r>
    </w:p>
    <w:p w:rsidR="00BF73CB" w:rsidRPr="00AC179C" w:rsidRDefault="00D775ED" w:rsidP="008049B8">
      <w:pPr>
        <w:pStyle w:val="Bezodstpw"/>
        <w:spacing w:line="276" w:lineRule="auto"/>
        <w:ind w:left="1080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 xml:space="preserve">Kategoria literacka: </w:t>
      </w:r>
    </w:p>
    <w:p w:rsidR="00D775ED" w:rsidRPr="00AC179C" w:rsidRDefault="00D775ED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- zgodność z tematem konkursu</w:t>
      </w:r>
    </w:p>
    <w:p w:rsidR="00D775ED" w:rsidRPr="00AC179C" w:rsidRDefault="00D775ED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- gatunek literacki dowolny (opowiadanie, wiersz, esej, reportaż itp.)</w:t>
      </w:r>
    </w:p>
    <w:p w:rsidR="00D775ED" w:rsidRPr="00AC179C" w:rsidRDefault="00D775ED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- format tekstu: napisany komputerową, cz</w:t>
      </w:r>
      <w:r w:rsidR="008049B8" w:rsidRPr="00AC179C">
        <w:rPr>
          <w:rFonts w:ascii="Arial Narrow" w:hAnsi="Arial Narrow" w:cstheme="majorHAnsi"/>
          <w:sz w:val="24"/>
          <w:szCs w:val="24"/>
        </w:rPr>
        <w:t>c</w:t>
      </w:r>
      <w:r w:rsidRPr="00AC179C">
        <w:rPr>
          <w:rFonts w:ascii="Arial Narrow" w:hAnsi="Arial Narrow" w:cstheme="majorHAnsi"/>
          <w:sz w:val="24"/>
          <w:szCs w:val="24"/>
        </w:rPr>
        <w:t>ionka Times New Roman 12, interlinia 1,15, marginesy 2,5 cm.</w:t>
      </w:r>
    </w:p>
    <w:p w:rsidR="00A027C7" w:rsidRPr="00AC179C" w:rsidRDefault="00D775ED" w:rsidP="00A027C7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- objętość </w:t>
      </w:r>
      <w:r w:rsidR="00656279" w:rsidRPr="00AC179C">
        <w:rPr>
          <w:rFonts w:ascii="Arial Narrow" w:hAnsi="Arial Narrow" w:cstheme="majorHAnsi"/>
          <w:sz w:val="24"/>
          <w:szCs w:val="24"/>
        </w:rPr>
        <w:t xml:space="preserve">tekstu </w:t>
      </w:r>
      <w:r w:rsidRPr="00AC179C">
        <w:rPr>
          <w:rFonts w:ascii="Arial Narrow" w:hAnsi="Arial Narrow" w:cstheme="majorHAnsi"/>
          <w:sz w:val="24"/>
          <w:szCs w:val="24"/>
        </w:rPr>
        <w:t xml:space="preserve">max. </w:t>
      </w:r>
      <w:r w:rsidR="00656279" w:rsidRPr="00AC179C">
        <w:rPr>
          <w:rFonts w:ascii="Arial Narrow" w:hAnsi="Arial Narrow" w:cstheme="majorHAnsi"/>
          <w:sz w:val="24"/>
          <w:szCs w:val="24"/>
        </w:rPr>
        <w:t>2</w:t>
      </w:r>
      <w:r w:rsidRPr="00AC179C">
        <w:rPr>
          <w:rFonts w:ascii="Arial Narrow" w:hAnsi="Arial Narrow" w:cstheme="majorHAnsi"/>
          <w:sz w:val="24"/>
          <w:szCs w:val="24"/>
        </w:rPr>
        <w:t xml:space="preserve"> strony A4, wydrukowane </w:t>
      </w:r>
      <w:r w:rsidR="00656279" w:rsidRPr="00AC179C">
        <w:rPr>
          <w:rFonts w:ascii="Arial Narrow" w:hAnsi="Arial Narrow" w:cstheme="majorHAnsi"/>
          <w:sz w:val="24"/>
          <w:szCs w:val="24"/>
        </w:rPr>
        <w:t>dwu</w:t>
      </w:r>
      <w:r w:rsidRPr="00AC179C">
        <w:rPr>
          <w:rFonts w:ascii="Arial Narrow" w:hAnsi="Arial Narrow" w:cstheme="majorHAnsi"/>
          <w:sz w:val="24"/>
          <w:szCs w:val="24"/>
        </w:rPr>
        <w:t>stronnie</w:t>
      </w:r>
      <w:r w:rsidR="00BC3318" w:rsidRPr="00AC179C">
        <w:rPr>
          <w:rFonts w:ascii="Arial Narrow" w:hAnsi="Arial Narrow" w:cstheme="majorHAnsi"/>
          <w:sz w:val="24"/>
          <w:szCs w:val="24"/>
        </w:rPr>
        <w:t xml:space="preserve"> lub w formacie </w:t>
      </w:r>
      <w:r w:rsidR="008049B8" w:rsidRPr="00AC179C">
        <w:rPr>
          <w:rFonts w:ascii="Arial Narrow" w:hAnsi="Arial Narrow" w:cstheme="majorHAnsi"/>
          <w:sz w:val="24"/>
          <w:szCs w:val="24"/>
        </w:rPr>
        <w:t>.pdf.</w:t>
      </w:r>
      <w:r w:rsidR="00656279" w:rsidRPr="00AC179C">
        <w:rPr>
          <w:rFonts w:ascii="Arial Narrow" w:hAnsi="Arial Narrow" w:cstheme="majorHAnsi"/>
          <w:sz w:val="24"/>
          <w:szCs w:val="24"/>
        </w:rPr>
        <w:t xml:space="preserve"> Dopuszczalne są 3 strony pod warunkiem, iż na ostatniej zawarta zostanie wykorzystana bibliografia oraz źródła, którymi uczestnik posiłkował się przy wykonaniu pracy.  </w:t>
      </w:r>
    </w:p>
    <w:p w:rsidR="00A027C7" w:rsidRPr="00AC179C" w:rsidRDefault="00D775ED" w:rsidP="00A027C7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- imię i nazwisko autora, pełna nazwa placówki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 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oraz adresem mailowym lub numerem telefonicznym.  </w:t>
      </w:r>
    </w:p>
    <w:p w:rsidR="00656279" w:rsidRPr="00AC179C" w:rsidRDefault="00656279" w:rsidP="008049B8">
      <w:pPr>
        <w:pStyle w:val="Bezodstpw"/>
        <w:spacing w:line="276" w:lineRule="auto"/>
        <w:ind w:left="1080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 xml:space="preserve">Kategoria graficzna/multimedialna </w:t>
      </w:r>
    </w:p>
    <w:p w:rsidR="00656279" w:rsidRPr="00AC179C" w:rsidRDefault="00656279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- zgodność z tematem konkursu</w:t>
      </w:r>
    </w:p>
    <w:p w:rsidR="00656279" w:rsidRPr="00AC179C" w:rsidRDefault="00656279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- program graficzny dowolny (np. </w:t>
      </w:r>
      <w:r w:rsidR="00BC3318" w:rsidRPr="00AC179C">
        <w:rPr>
          <w:rFonts w:ascii="Arial Narrow" w:hAnsi="Arial Narrow" w:cstheme="majorHAnsi"/>
          <w:sz w:val="24"/>
          <w:szCs w:val="24"/>
        </w:rPr>
        <w:t xml:space="preserve">Paint, </w:t>
      </w:r>
      <w:r w:rsidRPr="00AC179C">
        <w:rPr>
          <w:rFonts w:ascii="Arial Narrow" w:hAnsi="Arial Narrow" w:cstheme="majorHAnsi"/>
          <w:sz w:val="24"/>
          <w:szCs w:val="24"/>
        </w:rPr>
        <w:t xml:space="preserve">Photoshop, </w:t>
      </w:r>
      <w:proofErr w:type="spellStart"/>
      <w:r w:rsidRPr="00AC179C">
        <w:rPr>
          <w:rFonts w:ascii="Arial Narrow" w:hAnsi="Arial Narrow" w:cstheme="majorHAnsi"/>
          <w:sz w:val="24"/>
          <w:szCs w:val="24"/>
        </w:rPr>
        <w:t>Indesign</w:t>
      </w:r>
      <w:proofErr w:type="spellEnd"/>
      <w:r w:rsidRPr="00AC179C">
        <w:rPr>
          <w:rFonts w:ascii="Arial Narrow" w:hAnsi="Arial Narrow" w:cstheme="majorHAnsi"/>
          <w:sz w:val="24"/>
          <w:szCs w:val="24"/>
        </w:rPr>
        <w:t xml:space="preserve">, CANVA, Corel Draw, POWERPOINT, </w:t>
      </w:r>
      <w:proofErr w:type="spellStart"/>
      <w:r w:rsidRPr="00AC179C">
        <w:rPr>
          <w:rFonts w:ascii="Arial Narrow" w:hAnsi="Arial Narrow" w:cstheme="majorHAnsi"/>
          <w:sz w:val="24"/>
          <w:szCs w:val="24"/>
        </w:rPr>
        <w:t>Prezi</w:t>
      </w:r>
      <w:proofErr w:type="spellEnd"/>
      <w:r w:rsidRPr="00AC179C">
        <w:rPr>
          <w:rFonts w:ascii="Arial Narrow" w:hAnsi="Arial Narrow" w:cstheme="majorHAnsi"/>
          <w:sz w:val="24"/>
          <w:szCs w:val="24"/>
        </w:rPr>
        <w:t xml:space="preserve"> itp.) </w:t>
      </w:r>
    </w:p>
    <w:p w:rsidR="00BC3318" w:rsidRPr="00AC179C" w:rsidRDefault="00656279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-</w:t>
      </w:r>
      <w:r w:rsidR="00BC3318" w:rsidRPr="00AC179C">
        <w:rPr>
          <w:rFonts w:ascii="Arial Narrow" w:hAnsi="Arial Narrow" w:cstheme="majorHAnsi"/>
          <w:sz w:val="24"/>
          <w:szCs w:val="24"/>
        </w:rPr>
        <w:t xml:space="preserve"> zapis komputerowy pliku w formacie </w:t>
      </w:r>
      <w:r w:rsidR="00150626" w:rsidRPr="00AC179C">
        <w:rPr>
          <w:rFonts w:ascii="Arial Narrow" w:hAnsi="Arial Narrow" w:cstheme="majorHAnsi"/>
          <w:sz w:val="24"/>
          <w:szCs w:val="24"/>
        </w:rPr>
        <w:t>.jpg</w:t>
      </w:r>
      <w:r w:rsidR="00BC3318" w:rsidRPr="00AC179C">
        <w:rPr>
          <w:rFonts w:ascii="Arial Narrow" w:hAnsi="Arial Narrow" w:cstheme="majorHAnsi"/>
          <w:sz w:val="24"/>
          <w:szCs w:val="24"/>
        </w:rPr>
        <w:t xml:space="preserve"> w nazwie pliku tytuł pracy nazwisko autora</w:t>
      </w:r>
    </w:p>
    <w:p w:rsidR="00BC3318" w:rsidRPr="00AC179C" w:rsidRDefault="00BC3318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- do każdej grafiki dołączony powinien być osobny plik tekstowy (.txt, .</w:t>
      </w:r>
      <w:proofErr w:type="spellStart"/>
      <w:r w:rsidRPr="00AC179C">
        <w:rPr>
          <w:rFonts w:ascii="Arial Narrow" w:hAnsi="Arial Narrow" w:cstheme="majorHAnsi"/>
          <w:sz w:val="24"/>
          <w:szCs w:val="24"/>
        </w:rPr>
        <w:t>docx</w:t>
      </w:r>
      <w:proofErr w:type="spellEnd"/>
      <w:r w:rsidRPr="00AC179C">
        <w:rPr>
          <w:rFonts w:ascii="Arial Narrow" w:hAnsi="Arial Narrow" w:cstheme="majorHAnsi"/>
          <w:sz w:val="24"/>
          <w:szCs w:val="24"/>
        </w:rPr>
        <w:t>, .pdf) zawierający imię i nazwisko autora, pełną nazwę placówki oraz adres</w:t>
      </w:r>
      <w:r w:rsidR="00A027C7" w:rsidRPr="00AC179C">
        <w:rPr>
          <w:rFonts w:ascii="Arial Narrow" w:hAnsi="Arial Narrow" w:cstheme="majorHAnsi"/>
          <w:sz w:val="24"/>
          <w:szCs w:val="24"/>
        </w:rPr>
        <w:t>em</w:t>
      </w:r>
      <w:r w:rsidRPr="00AC179C">
        <w:rPr>
          <w:rFonts w:ascii="Arial Narrow" w:hAnsi="Arial Narrow" w:cstheme="majorHAnsi"/>
          <w:sz w:val="24"/>
          <w:szCs w:val="24"/>
        </w:rPr>
        <w:t xml:space="preserve"> mailowy</w:t>
      </w:r>
      <w:r w:rsidR="00A027C7" w:rsidRPr="00AC179C">
        <w:rPr>
          <w:rFonts w:ascii="Arial Narrow" w:hAnsi="Arial Narrow" w:cstheme="majorHAnsi"/>
          <w:sz w:val="24"/>
          <w:szCs w:val="24"/>
        </w:rPr>
        <w:t>m lub numerem telefonicznym</w:t>
      </w:r>
      <w:r w:rsidRPr="00AC179C">
        <w:rPr>
          <w:rFonts w:ascii="Arial Narrow" w:hAnsi="Arial Narrow" w:cstheme="majorHAnsi"/>
          <w:sz w:val="24"/>
          <w:szCs w:val="24"/>
        </w:rPr>
        <w:t xml:space="preserve"> a także </w:t>
      </w:r>
      <w:r w:rsidR="00656279" w:rsidRPr="00AC179C">
        <w:rPr>
          <w:rFonts w:ascii="Arial Narrow" w:hAnsi="Arial Narrow" w:cstheme="majorHAnsi"/>
          <w:sz w:val="24"/>
          <w:szCs w:val="24"/>
        </w:rPr>
        <w:t>informacja dotycząca stworzonej grafiki np. plakat, kolaż, afisz</w:t>
      </w:r>
      <w:r w:rsidRPr="00AC179C">
        <w:rPr>
          <w:rFonts w:ascii="Arial Narrow" w:hAnsi="Arial Narrow" w:cstheme="majorHAnsi"/>
          <w:sz w:val="24"/>
          <w:szCs w:val="24"/>
        </w:rPr>
        <w:t xml:space="preserve"> oraz jego interpretacja. </w:t>
      </w:r>
      <w:r w:rsidR="00656279" w:rsidRPr="00AC179C">
        <w:rPr>
          <w:rFonts w:ascii="Arial Narrow" w:hAnsi="Arial Narrow" w:cstheme="majorHAnsi"/>
          <w:sz w:val="24"/>
          <w:szCs w:val="24"/>
        </w:rPr>
        <w:t xml:space="preserve"> </w:t>
      </w:r>
    </w:p>
    <w:p w:rsidR="00656279" w:rsidRPr="00AC179C" w:rsidRDefault="00656279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- prezentację multimedialną w programie POWER POINT do 10-20 slajdów, odtwarzaną automatycznie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. </w:t>
      </w:r>
      <w:r w:rsidRPr="00AC179C">
        <w:rPr>
          <w:rFonts w:ascii="Arial Narrow" w:hAnsi="Arial Narrow" w:cstheme="majorHAnsi"/>
          <w:sz w:val="24"/>
          <w:szCs w:val="24"/>
        </w:rPr>
        <w:t xml:space="preserve">Ostatni slajd powinien zawierać: imię i nazwisko autora prezentacji, </w:t>
      </w:r>
      <w:r w:rsidR="00BC3318" w:rsidRPr="00AC179C">
        <w:rPr>
          <w:rFonts w:ascii="Arial Narrow" w:hAnsi="Arial Narrow" w:cstheme="majorHAnsi"/>
          <w:sz w:val="24"/>
          <w:szCs w:val="24"/>
        </w:rPr>
        <w:t>klasę i pełną nazwę placówki</w:t>
      </w:r>
      <w:r w:rsidRPr="00AC179C">
        <w:rPr>
          <w:rFonts w:ascii="Arial Narrow" w:hAnsi="Arial Narrow" w:cstheme="majorHAnsi"/>
          <w:sz w:val="24"/>
          <w:szCs w:val="24"/>
        </w:rPr>
        <w:t>, imię i nazwisko opiekuna</w:t>
      </w:r>
      <w:r w:rsidR="00BC3318" w:rsidRPr="00AC179C">
        <w:rPr>
          <w:rFonts w:ascii="Arial Narrow" w:hAnsi="Arial Narrow" w:cstheme="majorHAnsi"/>
          <w:sz w:val="24"/>
          <w:szCs w:val="24"/>
        </w:rPr>
        <w:t xml:space="preserve"> jego adres mailowy</w:t>
      </w:r>
      <w:r w:rsidRPr="00AC179C">
        <w:rPr>
          <w:rFonts w:ascii="Arial Narrow" w:hAnsi="Arial Narrow" w:cstheme="majorHAnsi"/>
          <w:sz w:val="24"/>
          <w:szCs w:val="24"/>
        </w:rPr>
        <w:t xml:space="preserve"> oraz wykorzystaną bibliografię i źródła naukowe</w:t>
      </w:r>
    </w:p>
    <w:p w:rsidR="00793827" w:rsidRPr="00AC179C" w:rsidRDefault="00793827" w:rsidP="008049B8">
      <w:pPr>
        <w:pStyle w:val="Bezodstpw"/>
        <w:numPr>
          <w:ilvl w:val="0"/>
          <w:numId w:val="26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Prace konkursowe nie mogą zawierać treści, które naruszają obowiązujące prawo lub jakiekolwiek prawa osób trzecich. W szczególności nie mogą zawierać treści wulgarnych, pochwalających przemoc lub dyskryminację w jakiejkolwiek formie. Prace zawierające takie treści nie będą dopuszczane do Konkursu.</w:t>
      </w:r>
    </w:p>
    <w:p w:rsidR="00793827" w:rsidRPr="00AC179C" w:rsidRDefault="00793827" w:rsidP="008049B8">
      <w:pPr>
        <w:pStyle w:val="Bezodstpw"/>
        <w:numPr>
          <w:ilvl w:val="0"/>
          <w:numId w:val="26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Uczestnicy konkursu mogą przesyłać wyłącznie prace swojego autorstwa, będące utworami oryginalnymi (nie można plagiatować cudzych utworów), w języku polskim. W pracach literackich można podać dane osobowe tylko takich osób, które udzieliły wyraźnej zgody lub są postaciami historycznymi i zostaną opatrzone odpowiednim przypisem i bibliografią. W pracach graficznych nie można zamieszczać treści niezgodnych z prawem, dobrymi </w:t>
      </w:r>
      <w:r w:rsidRPr="00AC179C">
        <w:rPr>
          <w:rFonts w:ascii="Arial Narrow" w:hAnsi="Arial Narrow" w:cstheme="majorHAnsi"/>
          <w:sz w:val="24"/>
          <w:szCs w:val="24"/>
        </w:rPr>
        <w:lastRenderedPageBreak/>
        <w:t xml:space="preserve">obyczajami ani mogących naruszać cudze prawa lub cudze dobra osobiste. Zakaz korzystania z </w:t>
      </w:r>
      <w:proofErr w:type="spellStart"/>
      <w:r w:rsidRPr="00AC179C">
        <w:rPr>
          <w:rFonts w:ascii="Arial Narrow" w:hAnsi="Arial Narrow" w:cstheme="majorHAnsi"/>
          <w:sz w:val="24"/>
          <w:szCs w:val="24"/>
        </w:rPr>
        <w:t>CzatGPT</w:t>
      </w:r>
      <w:proofErr w:type="spellEnd"/>
      <w:r w:rsidRPr="00AC179C">
        <w:rPr>
          <w:rFonts w:ascii="Arial Narrow" w:hAnsi="Arial Narrow" w:cstheme="majorHAnsi"/>
          <w:sz w:val="24"/>
          <w:szCs w:val="24"/>
        </w:rPr>
        <w:t xml:space="preserve"> itp. </w:t>
      </w:r>
    </w:p>
    <w:p w:rsidR="00BF73CB" w:rsidRPr="00AC179C" w:rsidRDefault="00BF73CB" w:rsidP="008049B8">
      <w:pPr>
        <w:pStyle w:val="Bezodstpw"/>
        <w:numPr>
          <w:ilvl w:val="0"/>
          <w:numId w:val="26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Prace konkursowe należy składać w siedzibie Organizatora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 przy ul. Wyspiańskiego 5A</w:t>
      </w:r>
      <w:r w:rsidRPr="00AC179C">
        <w:rPr>
          <w:rFonts w:ascii="Arial Narrow" w:hAnsi="Arial Narrow" w:cstheme="majorHAnsi"/>
          <w:sz w:val="24"/>
          <w:szCs w:val="24"/>
        </w:rPr>
        <w:t xml:space="preserve"> lub </w:t>
      </w:r>
      <w:r w:rsidR="00793827" w:rsidRPr="00AC179C">
        <w:rPr>
          <w:rFonts w:ascii="Arial Narrow" w:hAnsi="Arial Narrow" w:cstheme="majorHAnsi"/>
          <w:sz w:val="24"/>
          <w:szCs w:val="24"/>
        </w:rPr>
        <w:t xml:space="preserve">przesyłając na adres mailowy Organizatora: </w:t>
      </w:r>
      <w:hyperlink r:id="rId5" w:history="1">
        <w:r w:rsidR="00793827" w:rsidRPr="00AC179C">
          <w:rPr>
            <w:rStyle w:val="Hipercze"/>
            <w:rFonts w:ascii="Arial Narrow" w:hAnsi="Arial Narrow" w:cstheme="majorHAnsi"/>
            <w:sz w:val="24"/>
            <w:szCs w:val="24"/>
          </w:rPr>
          <w:t>biblioteka@brzegdolny.pl</w:t>
        </w:r>
      </w:hyperlink>
    </w:p>
    <w:p w:rsidR="008049B8" w:rsidRPr="00AC179C" w:rsidRDefault="00793827" w:rsidP="008049B8">
      <w:pPr>
        <w:pStyle w:val="Bezodstpw"/>
        <w:numPr>
          <w:ilvl w:val="0"/>
          <w:numId w:val="26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Prace niezgodne z ww. warunkami nie zostaną dopuszczone do Konkursu</w:t>
      </w:r>
    </w:p>
    <w:p w:rsidR="003F31BA" w:rsidRPr="00AC179C" w:rsidRDefault="003F31BA" w:rsidP="008049B8">
      <w:pPr>
        <w:pStyle w:val="Bezodstpw"/>
        <w:numPr>
          <w:ilvl w:val="0"/>
          <w:numId w:val="26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>Do każdej pracy konkursowej i do udziału w konkursie wiedzy należy dołączyć</w:t>
      </w:r>
      <w:r w:rsidR="00A027C7" w:rsidRPr="00AC179C">
        <w:rPr>
          <w:rFonts w:ascii="Arial Narrow" w:hAnsi="Arial Narrow" w:cstheme="majorHAnsi"/>
          <w:sz w:val="24"/>
          <w:szCs w:val="24"/>
        </w:rPr>
        <w:t xml:space="preserve"> Kartę zgłoszenia wraz z ewentualną zgodą rodzica/opiekuna. </w:t>
      </w:r>
    </w:p>
    <w:p w:rsidR="008049B8" w:rsidRPr="00AC179C" w:rsidRDefault="008049B8" w:rsidP="008049B8">
      <w:pPr>
        <w:pStyle w:val="Bezodstpw"/>
        <w:spacing w:line="276" w:lineRule="auto"/>
        <w:ind w:left="1080"/>
        <w:rPr>
          <w:rFonts w:ascii="Arial Narrow" w:hAnsi="Arial Narrow" w:cstheme="majorHAnsi"/>
          <w:sz w:val="24"/>
          <w:szCs w:val="24"/>
        </w:rPr>
      </w:pPr>
    </w:p>
    <w:p w:rsidR="00C725AF" w:rsidRPr="00AC179C" w:rsidRDefault="00C725AF" w:rsidP="008049B8">
      <w:pPr>
        <w:pStyle w:val="Bezodstpw"/>
        <w:numPr>
          <w:ilvl w:val="0"/>
          <w:numId w:val="22"/>
        </w:numPr>
        <w:spacing w:line="276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KRYTERIA OCENY:</w:t>
      </w:r>
    </w:p>
    <w:p w:rsidR="00136031" w:rsidRPr="00AC179C" w:rsidRDefault="00136031" w:rsidP="008049B8">
      <w:pPr>
        <w:pStyle w:val="Bezodstpw"/>
        <w:numPr>
          <w:ilvl w:val="0"/>
          <w:numId w:val="27"/>
        </w:numPr>
        <w:spacing w:line="276" w:lineRule="auto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>Prace zgłoszone do Konkursu będą oceniane przez powołaną przez Organizatora Komisję Konkursową.</w:t>
      </w:r>
    </w:p>
    <w:p w:rsidR="007177F0" w:rsidRPr="00AC179C" w:rsidRDefault="00136031" w:rsidP="008049B8">
      <w:pPr>
        <w:pStyle w:val="Bezodstpw"/>
        <w:numPr>
          <w:ilvl w:val="0"/>
          <w:numId w:val="27"/>
        </w:numPr>
        <w:spacing w:line="276" w:lineRule="auto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Podczas oceny prac konkursowych Komisja będzie brała pod uwagę następujące kryteria: </w:t>
      </w:r>
    </w:p>
    <w:p w:rsidR="00136031" w:rsidRPr="00AC179C" w:rsidRDefault="007177F0" w:rsidP="007177F0">
      <w:pPr>
        <w:pStyle w:val="Bezodstpw"/>
        <w:spacing w:line="276" w:lineRule="auto"/>
        <w:ind w:left="720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- </w:t>
      </w:r>
      <w:r w:rsidR="00793827" w:rsidRPr="00AC179C">
        <w:rPr>
          <w:rFonts w:ascii="Arial Narrow" w:hAnsi="Arial Narrow" w:cstheme="majorHAnsi"/>
          <w:color w:val="000000"/>
          <w:sz w:val="24"/>
          <w:szCs w:val="24"/>
        </w:rPr>
        <w:t>Zgodność treści z tematyką konkursu</w:t>
      </w:r>
    </w:p>
    <w:p w:rsidR="00793827" w:rsidRPr="00AC179C" w:rsidRDefault="007177F0" w:rsidP="007177F0">
      <w:pPr>
        <w:pStyle w:val="Bezodstpw"/>
        <w:spacing w:line="276" w:lineRule="auto"/>
        <w:ind w:left="720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- </w:t>
      </w:r>
      <w:r w:rsidR="00793827" w:rsidRPr="00AC179C">
        <w:rPr>
          <w:rFonts w:ascii="Arial Narrow" w:hAnsi="Arial Narrow" w:cstheme="majorHAnsi"/>
          <w:color w:val="000000"/>
          <w:sz w:val="24"/>
          <w:szCs w:val="24"/>
        </w:rPr>
        <w:t xml:space="preserve">Poprawność merytoryczną informacji zamieszczonych w pracach </w:t>
      </w:r>
    </w:p>
    <w:p w:rsidR="00793827" w:rsidRPr="00AC179C" w:rsidRDefault="007177F0" w:rsidP="007177F0">
      <w:pPr>
        <w:pStyle w:val="Bezodstpw"/>
        <w:spacing w:line="276" w:lineRule="auto"/>
        <w:ind w:left="720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- </w:t>
      </w:r>
      <w:r w:rsidR="00793827" w:rsidRPr="00AC179C">
        <w:rPr>
          <w:rFonts w:ascii="Arial Narrow" w:hAnsi="Arial Narrow" w:cstheme="majorHAnsi"/>
          <w:color w:val="000000"/>
          <w:sz w:val="24"/>
          <w:szCs w:val="24"/>
        </w:rPr>
        <w:t>Przejrzystość i</w:t>
      </w:r>
      <w:r w:rsidR="003F31BA" w:rsidRPr="00AC179C">
        <w:rPr>
          <w:rFonts w:ascii="Arial Narrow" w:hAnsi="Arial Narrow" w:cstheme="majorHAnsi"/>
          <w:color w:val="000000"/>
          <w:sz w:val="24"/>
          <w:szCs w:val="24"/>
        </w:rPr>
        <w:t xml:space="preserve"> spójność</w:t>
      </w:r>
      <w:r w:rsidR="00793827" w:rsidRPr="00AC179C">
        <w:rPr>
          <w:rFonts w:ascii="Arial Narrow" w:hAnsi="Arial Narrow" w:cstheme="majorHAnsi"/>
          <w:color w:val="000000"/>
          <w:sz w:val="24"/>
          <w:szCs w:val="24"/>
        </w:rPr>
        <w:t xml:space="preserve"> </w:t>
      </w:r>
      <w:r w:rsidR="003F31BA" w:rsidRPr="00AC179C">
        <w:rPr>
          <w:rFonts w:ascii="Arial Narrow" w:hAnsi="Arial Narrow" w:cstheme="majorHAnsi"/>
          <w:color w:val="000000"/>
          <w:sz w:val="24"/>
          <w:szCs w:val="24"/>
        </w:rPr>
        <w:t>w układzie prezentacji multimedialnej (obraz, tekst, słowo, muzyka)</w:t>
      </w:r>
    </w:p>
    <w:p w:rsidR="003F31BA" w:rsidRPr="00AC179C" w:rsidRDefault="007177F0" w:rsidP="007177F0">
      <w:pPr>
        <w:pStyle w:val="Bezodstpw"/>
        <w:spacing w:line="276" w:lineRule="auto"/>
        <w:ind w:left="720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sz w:val="24"/>
          <w:szCs w:val="24"/>
        </w:rPr>
        <w:t xml:space="preserve">- </w:t>
      </w:r>
      <w:r w:rsidR="003F31BA" w:rsidRPr="00AC179C">
        <w:rPr>
          <w:rFonts w:ascii="Arial Narrow" w:hAnsi="Arial Narrow" w:cstheme="majorHAnsi"/>
          <w:sz w:val="24"/>
          <w:szCs w:val="24"/>
        </w:rPr>
        <w:t>adekwatność zastosowanych narzędzi i efektów do przedstawianych treści</w:t>
      </w:r>
      <w:r w:rsidR="00A027C7" w:rsidRPr="00AC179C">
        <w:rPr>
          <w:rFonts w:ascii="Arial Narrow" w:hAnsi="Arial Narrow" w:cstheme="majorHAnsi"/>
          <w:sz w:val="24"/>
          <w:szCs w:val="24"/>
        </w:rPr>
        <w:t>.</w:t>
      </w:r>
    </w:p>
    <w:p w:rsidR="00136031" w:rsidRPr="00AC179C" w:rsidRDefault="007177F0" w:rsidP="007177F0">
      <w:pPr>
        <w:pStyle w:val="Bezodstpw"/>
        <w:spacing w:line="276" w:lineRule="auto"/>
        <w:ind w:left="720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- </w:t>
      </w:r>
      <w:r w:rsidR="00136031" w:rsidRPr="00AC179C">
        <w:rPr>
          <w:rFonts w:ascii="Arial Narrow" w:hAnsi="Arial Narrow" w:cstheme="majorHAnsi"/>
          <w:color w:val="000000"/>
          <w:sz w:val="24"/>
          <w:szCs w:val="24"/>
        </w:rPr>
        <w:t>Wartość literacką</w:t>
      </w:r>
      <w:r w:rsidR="003F31BA" w:rsidRPr="00AC179C">
        <w:rPr>
          <w:rFonts w:ascii="Arial Narrow" w:hAnsi="Arial Narrow" w:cstheme="majorHAnsi"/>
          <w:color w:val="000000"/>
          <w:sz w:val="24"/>
          <w:szCs w:val="24"/>
        </w:rPr>
        <w:t>, p</w:t>
      </w:r>
      <w:r w:rsidR="00136031" w:rsidRPr="00AC179C">
        <w:rPr>
          <w:rFonts w:ascii="Arial Narrow" w:hAnsi="Arial Narrow" w:cstheme="majorHAnsi"/>
          <w:color w:val="000000"/>
          <w:sz w:val="24"/>
          <w:szCs w:val="24"/>
        </w:rPr>
        <w:t>oprawność</w:t>
      </w:r>
      <w:r w:rsidR="003F31BA" w:rsidRPr="00AC179C">
        <w:rPr>
          <w:rFonts w:ascii="Arial Narrow" w:hAnsi="Arial Narrow" w:cstheme="majorHAnsi"/>
          <w:color w:val="000000"/>
          <w:sz w:val="24"/>
          <w:szCs w:val="24"/>
        </w:rPr>
        <w:t xml:space="preserve"> językową</w:t>
      </w:r>
      <w:r w:rsidR="00136031" w:rsidRPr="00AC179C">
        <w:rPr>
          <w:rFonts w:ascii="Arial Narrow" w:hAnsi="Arial Narrow" w:cstheme="majorHAnsi"/>
          <w:color w:val="000000"/>
          <w:sz w:val="24"/>
          <w:szCs w:val="24"/>
        </w:rPr>
        <w:t xml:space="preserve"> oraz zasób słownictwa </w:t>
      </w:r>
    </w:p>
    <w:p w:rsidR="00136031" w:rsidRPr="00AC179C" w:rsidRDefault="00136031" w:rsidP="008049B8">
      <w:pPr>
        <w:pStyle w:val="Bezodstpw"/>
        <w:numPr>
          <w:ilvl w:val="0"/>
          <w:numId w:val="27"/>
        </w:numPr>
        <w:spacing w:line="276" w:lineRule="auto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>Każd</w:t>
      </w:r>
      <w:r w:rsidR="003F31BA" w:rsidRPr="00AC179C">
        <w:rPr>
          <w:rFonts w:ascii="Arial Narrow" w:hAnsi="Arial Narrow" w:cstheme="majorHAnsi"/>
          <w:color w:val="000000"/>
          <w:sz w:val="24"/>
          <w:szCs w:val="24"/>
        </w:rPr>
        <w:t>a</w:t>
      </w: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 </w:t>
      </w:r>
      <w:r w:rsidR="003F31BA" w:rsidRPr="00AC179C">
        <w:rPr>
          <w:rFonts w:ascii="Arial Narrow" w:hAnsi="Arial Narrow" w:cstheme="majorHAnsi"/>
          <w:color w:val="000000"/>
          <w:sz w:val="24"/>
          <w:szCs w:val="24"/>
        </w:rPr>
        <w:t>praca</w:t>
      </w: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 podlega osobnemu rozpatrzeniu przez komisję.</w:t>
      </w:r>
    </w:p>
    <w:p w:rsidR="008049B8" w:rsidRPr="00AC179C" w:rsidRDefault="008049B8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C725AF" w:rsidRPr="00AC179C" w:rsidRDefault="00C725AF" w:rsidP="008049B8">
      <w:pPr>
        <w:pStyle w:val="Bezodstpw"/>
        <w:numPr>
          <w:ilvl w:val="0"/>
          <w:numId w:val="22"/>
        </w:numPr>
        <w:spacing w:line="276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NAGRODY:</w:t>
      </w:r>
    </w:p>
    <w:p w:rsidR="003F31BA" w:rsidRPr="00AC179C" w:rsidRDefault="003F31BA" w:rsidP="008049B8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>Nagrody będą przyznawane w każdej z 3 kategorii. O ich podziale decydować będzie Komisja Konkursowa.</w:t>
      </w:r>
    </w:p>
    <w:p w:rsidR="003F31BA" w:rsidRPr="00AC179C" w:rsidRDefault="003F31BA" w:rsidP="008049B8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>Nagrody będą przyznawane tym Uczestnikom, którzy zajęli trzy pierwsze miejsca w każdej kategorii.</w:t>
      </w:r>
    </w:p>
    <w:p w:rsidR="008049B8" w:rsidRPr="00AC179C" w:rsidRDefault="003F31BA" w:rsidP="003F31BA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 w:cstheme="majorHAnsi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Wszyscy </w:t>
      </w:r>
      <w:r w:rsidRPr="00AC179C">
        <w:rPr>
          <w:rFonts w:ascii="Arial Narrow" w:hAnsi="Arial Narrow" w:cstheme="majorHAnsi"/>
          <w:sz w:val="24"/>
          <w:szCs w:val="24"/>
        </w:rPr>
        <w:t>u</w:t>
      </w:r>
      <w:r w:rsidR="00C725AF" w:rsidRPr="00AC179C">
        <w:rPr>
          <w:rFonts w:ascii="Arial Narrow" w:hAnsi="Arial Narrow" w:cstheme="majorHAnsi"/>
          <w:sz w:val="24"/>
          <w:szCs w:val="24"/>
        </w:rPr>
        <w:t>czestnicy konkursu otrzymają pamiątkowe dyplomy, a laureaci</w:t>
      </w:r>
      <w:r w:rsidRPr="00AC179C">
        <w:rPr>
          <w:rFonts w:ascii="Arial Narrow" w:hAnsi="Arial Narrow" w:cstheme="majorHAnsi"/>
          <w:sz w:val="24"/>
          <w:szCs w:val="24"/>
        </w:rPr>
        <w:t xml:space="preserve"> konkursu</w:t>
      </w:r>
      <w:r w:rsidR="00C725AF" w:rsidRPr="00AC179C">
        <w:rPr>
          <w:rFonts w:ascii="Arial Narrow" w:hAnsi="Arial Narrow" w:cstheme="majorHAnsi"/>
          <w:sz w:val="24"/>
          <w:szCs w:val="24"/>
        </w:rPr>
        <w:t xml:space="preserve"> dyplomy i nagrody</w:t>
      </w:r>
      <w:r w:rsidRPr="00AC179C">
        <w:rPr>
          <w:rFonts w:ascii="Arial Narrow" w:hAnsi="Arial Narrow" w:cstheme="majorHAnsi"/>
          <w:sz w:val="24"/>
          <w:szCs w:val="24"/>
        </w:rPr>
        <w:t xml:space="preserve">. </w:t>
      </w:r>
    </w:p>
    <w:p w:rsidR="008049B8" w:rsidRPr="00AC179C" w:rsidRDefault="008049B8" w:rsidP="008049B8">
      <w:pPr>
        <w:pStyle w:val="Bezodstpw"/>
        <w:spacing w:line="276" w:lineRule="auto"/>
        <w:ind w:left="720"/>
        <w:rPr>
          <w:rFonts w:ascii="Arial Narrow" w:hAnsi="Arial Narrow" w:cstheme="majorHAnsi"/>
          <w:sz w:val="24"/>
          <w:szCs w:val="24"/>
        </w:rPr>
      </w:pPr>
    </w:p>
    <w:p w:rsidR="003F31BA" w:rsidRPr="00AC179C" w:rsidRDefault="003F31BA" w:rsidP="008049B8">
      <w:pPr>
        <w:pStyle w:val="Bezodstpw"/>
        <w:numPr>
          <w:ilvl w:val="0"/>
          <w:numId w:val="22"/>
        </w:numPr>
        <w:spacing w:line="276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color w:val="000000"/>
          <w:sz w:val="24"/>
          <w:szCs w:val="24"/>
        </w:rPr>
        <w:t>WARUNKI KONKURSU</w:t>
      </w:r>
    </w:p>
    <w:p w:rsidR="003F31BA" w:rsidRPr="00AC179C" w:rsidRDefault="003F31BA" w:rsidP="003F31BA">
      <w:pPr>
        <w:pStyle w:val="Bezodstpw"/>
        <w:spacing w:line="276" w:lineRule="auto"/>
        <w:rPr>
          <w:rFonts w:ascii="Arial Narrow" w:hAnsi="Arial Narrow" w:cstheme="majorHAnsi"/>
          <w:color w:val="000000"/>
          <w:sz w:val="24"/>
          <w:szCs w:val="24"/>
        </w:rPr>
      </w:pPr>
      <w:r w:rsidRPr="00AC179C">
        <w:rPr>
          <w:rFonts w:ascii="Arial Narrow" w:hAnsi="Arial Narrow" w:cstheme="majorHAnsi"/>
          <w:color w:val="000000"/>
          <w:sz w:val="24"/>
          <w:szCs w:val="24"/>
        </w:rPr>
        <w:t>Decyzja Komisji Konkursowej jest ostateczna i nie przysługuje od niej odwołanie. Organizator zastrzega sobie prawo do prezentacji prac konkursowych na czas nieokreślony stacjonarnie w siedzibie Organizatora oraz na stron</w:t>
      </w:r>
      <w:r w:rsidR="00A027C7" w:rsidRPr="00AC179C">
        <w:rPr>
          <w:rFonts w:ascii="Arial Narrow" w:hAnsi="Arial Narrow" w:cstheme="majorHAnsi"/>
          <w:color w:val="000000"/>
          <w:sz w:val="24"/>
          <w:szCs w:val="24"/>
        </w:rPr>
        <w:t>ach</w:t>
      </w: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 Internetow</w:t>
      </w:r>
      <w:r w:rsidR="00A027C7" w:rsidRPr="00AC179C">
        <w:rPr>
          <w:rFonts w:ascii="Arial Narrow" w:hAnsi="Arial Narrow" w:cstheme="majorHAnsi"/>
          <w:color w:val="000000"/>
          <w:sz w:val="24"/>
          <w:szCs w:val="24"/>
        </w:rPr>
        <w:t>ych</w:t>
      </w: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 i portal</w:t>
      </w:r>
      <w:r w:rsidR="00A027C7" w:rsidRPr="00AC179C">
        <w:rPr>
          <w:rFonts w:ascii="Arial Narrow" w:hAnsi="Arial Narrow" w:cstheme="majorHAnsi"/>
          <w:color w:val="000000"/>
          <w:sz w:val="24"/>
          <w:szCs w:val="24"/>
        </w:rPr>
        <w:t>ach</w:t>
      </w: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 społecznościowy</w:t>
      </w:r>
      <w:r w:rsidR="00A027C7" w:rsidRPr="00AC179C">
        <w:rPr>
          <w:rFonts w:ascii="Arial Narrow" w:hAnsi="Arial Narrow" w:cstheme="majorHAnsi"/>
          <w:color w:val="000000"/>
          <w:sz w:val="24"/>
          <w:szCs w:val="24"/>
        </w:rPr>
        <w:t>ch</w:t>
      </w:r>
      <w:r w:rsidR="00C17959" w:rsidRPr="00AC179C">
        <w:rPr>
          <w:rFonts w:ascii="Arial Narrow" w:hAnsi="Arial Narrow" w:cstheme="majorHAnsi"/>
          <w:color w:val="000000"/>
          <w:sz w:val="24"/>
          <w:szCs w:val="24"/>
        </w:rPr>
        <w:t>,</w:t>
      </w:r>
      <w:r w:rsidRPr="00AC179C">
        <w:rPr>
          <w:rFonts w:ascii="Arial Narrow" w:hAnsi="Arial Narrow" w:cstheme="majorHAnsi"/>
          <w:color w:val="000000"/>
          <w:sz w:val="24"/>
          <w:szCs w:val="24"/>
        </w:rPr>
        <w:t xml:space="preserve"> </w:t>
      </w:r>
      <w:proofErr w:type="spellStart"/>
      <w:r w:rsidR="00A027C7" w:rsidRPr="00AC179C">
        <w:rPr>
          <w:rFonts w:ascii="Arial Narrow" w:hAnsi="Arial Narrow" w:cstheme="majorHAnsi"/>
          <w:color w:val="000000"/>
          <w:sz w:val="24"/>
          <w:szCs w:val="24"/>
        </w:rPr>
        <w:t>także</w:t>
      </w:r>
      <w:proofErr w:type="spellEnd"/>
      <w:r w:rsidR="00A027C7" w:rsidRPr="00AC179C">
        <w:rPr>
          <w:rFonts w:ascii="Arial Narrow" w:hAnsi="Arial Narrow" w:cstheme="majorHAnsi"/>
          <w:color w:val="000000"/>
          <w:sz w:val="24"/>
          <w:szCs w:val="24"/>
        </w:rPr>
        <w:t xml:space="preserve"> współorganizatorów w celu </w:t>
      </w:r>
      <w:r w:rsidR="00C17959" w:rsidRPr="00AC179C">
        <w:rPr>
          <w:rFonts w:ascii="Arial Narrow" w:hAnsi="Arial Narrow" w:cstheme="majorHAnsi"/>
          <w:color w:val="000000"/>
          <w:sz w:val="24"/>
          <w:szCs w:val="24"/>
        </w:rPr>
        <w:t xml:space="preserve">rozpowszechniania wiedzy o historii naszego regionu. </w:t>
      </w: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</w:p>
    <w:p w:rsidR="00C17959" w:rsidRPr="00AC179C" w:rsidRDefault="00C17959" w:rsidP="00AC179C">
      <w:pPr>
        <w:pStyle w:val="Bezodstpw"/>
        <w:jc w:val="right"/>
        <w:rPr>
          <w:rFonts w:ascii="Arial Narrow" w:hAnsi="Arial Narrow"/>
          <w:sz w:val="20"/>
        </w:rPr>
      </w:pPr>
      <w:r w:rsidRPr="00AC179C">
        <w:rPr>
          <w:rFonts w:ascii="Arial Narrow" w:hAnsi="Arial Narrow"/>
          <w:sz w:val="20"/>
        </w:rPr>
        <w:lastRenderedPageBreak/>
        <w:t xml:space="preserve">Załącznik nr 1 do </w:t>
      </w:r>
      <w:r w:rsidRPr="00AC179C">
        <w:rPr>
          <w:rFonts w:ascii="Arial Narrow" w:hAnsi="Arial Narrow"/>
          <w:sz w:val="20"/>
        </w:rPr>
        <w:t>Regulamin</w:t>
      </w:r>
      <w:r w:rsidRPr="00AC179C">
        <w:rPr>
          <w:rFonts w:ascii="Arial Narrow" w:hAnsi="Arial Narrow"/>
          <w:sz w:val="20"/>
        </w:rPr>
        <w:t>u</w:t>
      </w:r>
      <w:r w:rsidRPr="00AC179C">
        <w:rPr>
          <w:rFonts w:ascii="Arial Narrow" w:hAnsi="Arial Narrow"/>
          <w:sz w:val="20"/>
        </w:rPr>
        <w:t xml:space="preserve"> konkursu upamiętniającego 80. Rocznicę Marszu Śmierci </w:t>
      </w:r>
      <w:r w:rsidRPr="00AC179C">
        <w:rPr>
          <w:rFonts w:ascii="Arial Narrow" w:hAnsi="Arial Narrow"/>
          <w:sz w:val="20"/>
        </w:rPr>
        <w:br/>
        <w:t>pn. „Aż stali się prochem i rozpaczą”</w:t>
      </w:r>
    </w:p>
    <w:p w:rsidR="00C17959" w:rsidRPr="00AC179C" w:rsidRDefault="00C17959" w:rsidP="00C17959">
      <w:pPr>
        <w:pStyle w:val="Bezodstpw"/>
        <w:spacing w:line="276" w:lineRule="auto"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C17959" w:rsidRPr="00AC179C" w:rsidRDefault="00C17959" w:rsidP="00C17959">
      <w:pPr>
        <w:pStyle w:val="Bezodstpw"/>
        <w:spacing w:line="276" w:lineRule="auto"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C17959" w:rsidRPr="00AC179C" w:rsidRDefault="00C17959" w:rsidP="00C17959">
      <w:pPr>
        <w:pStyle w:val="Bezodstpw"/>
        <w:spacing w:line="276" w:lineRule="auto"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C17959" w:rsidRPr="00AC179C" w:rsidRDefault="00C17959" w:rsidP="00C17959">
      <w:pPr>
        <w:pStyle w:val="Bezodstpw"/>
        <w:spacing w:line="276" w:lineRule="auto"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C17959" w:rsidRPr="00AC179C" w:rsidRDefault="00C17959" w:rsidP="00C17959">
      <w:pPr>
        <w:pStyle w:val="Bezodstpw"/>
        <w:spacing w:line="276" w:lineRule="auto"/>
        <w:jc w:val="center"/>
        <w:rPr>
          <w:rFonts w:ascii="Arial Narrow" w:hAnsi="Arial Narrow" w:cstheme="majorHAnsi"/>
          <w:b/>
          <w:sz w:val="28"/>
          <w:szCs w:val="24"/>
        </w:rPr>
      </w:pPr>
      <w:r w:rsidRPr="00AC179C">
        <w:rPr>
          <w:rFonts w:ascii="Arial Narrow" w:hAnsi="Arial Narrow" w:cstheme="majorHAnsi"/>
          <w:b/>
          <w:sz w:val="28"/>
          <w:szCs w:val="24"/>
        </w:rPr>
        <w:t>KARTA ZGŁOSZENIA DO KONKURSU</w:t>
      </w:r>
    </w:p>
    <w:p w:rsidR="00C17959" w:rsidRPr="00AC179C" w:rsidRDefault="00C17959" w:rsidP="00C17959">
      <w:pPr>
        <w:pStyle w:val="Bezodstpw"/>
        <w:spacing w:line="276" w:lineRule="auto"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C17959" w:rsidRPr="00AC179C" w:rsidRDefault="00C17959" w:rsidP="00C17959">
      <w:pPr>
        <w:pStyle w:val="Bezodstpw"/>
        <w:spacing w:line="276" w:lineRule="auto"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C17959" w:rsidRPr="00AC179C" w:rsidRDefault="00C17959" w:rsidP="00AC179C">
      <w:pPr>
        <w:pStyle w:val="Bezodstpw"/>
        <w:spacing w:line="480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Imię i nazwisko</w:t>
      </w:r>
      <w:r w:rsidR="00AC179C">
        <w:rPr>
          <w:rFonts w:ascii="Arial Narrow" w:hAnsi="Arial Narrow" w:cstheme="majorHAnsi"/>
          <w:b/>
          <w:sz w:val="24"/>
          <w:szCs w:val="24"/>
        </w:rPr>
        <w:t xml:space="preserve"> </w:t>
      </w:r>
      <w:r w:rsidRPr="00AC179C">
        <w:rPr>
          <w:rFonts w:ascii="Arial Narrow" w:hAnsi="Arial Narrow" w:cstheme="majorHAnsi"/>
          <w:b/>
          <w:sz w:val="24"/>
          <w:szCs w:val="24"/>
        </w:rPr>
        <w:t>autora</w:t>
      </w:r>
      <w:r w:rsidR="00AC179C" w:rsidRPr="00AC179C">
        <w:rPr>
          <w:rFonts w:ascii="Arial Narrow" w:hAnsi="Arial Narrow" w:cstheme="majorHAnsi"/>
          <w:sz w:val="24"/>
          <w:szCs w:val="24"/>
        </w:rPr>
        <w:t>……………………………………………………………………………………………</w:t>
      </w:r>
    </w:p>
    <w:p w:rsidR="00C17959" w:rsidRPr="00AC179C" w:rsidRDefault="00C17959" w:rsidP="00AC179C">
      <w:pPr>
        <w:pStyle w:val="Bezodstpw"/>
        <w:spacing w:line="480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Pełna nazwa szkoły/placówki</w:t>
      </w:r>
      <w:r w:rsidR="00AC179C" w:rsidRPr="00AC179C">
        <w:rPr>
          <w:rFonts w:ascii="Arial Narrow" w:hAnsi="Arial Narrow" w:cstheme="majorHAnsi"/>
          <w:sz w:val="24"/>
          <w:szCs w:val="24"/>
        </w:rPr>
        <w:t>……………………………………………………………………………………</w:t>
      </w:r>
    </w:p>
    <w:p w:rsidR="00C17959" w:rsidRPr="00AC179C" w:rsidRDefault="00C17959" w:rsidP="00AC179C">
      <w:pPr>
        <w:pStyle w:val="Bezodstpw"/>
        <w:spacing w:line="480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Telefon kontaktowy, adres email</w:t>
      </w:r>
      <w:r w:rsidR="00AC179C" w:rsidRPr="00AC179C">
        <w:rPr>
          <w:rFonts w:ascii="Arial Narrow" w:hAnsi="Arial Narrow" w:cstheme="majorHAnsi"/>
          <w:sz w:val="24"/>
          <w:szCs w:val="24"/>
        </w:rPr>
        <w:t>………………………………………………………………………………</w:t>
      </w:r>
    </w:p>
    <w:p w:rsidR="00C17959" w:rsidRPr="00AC179C" w:rsidRDefault="00C17959" w:rsidP="00AC179C">
      <w:pPr>
        <w:pStyle w:val="Bezodstpw"/>
        <w:spacing w:line="480" w:lineRule="auto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sz w:val="24"/>
          <w:szCs w:val="24"/>
        </w:rPr>
        <w:t>Kategorie konkursowe (</w:t>
      </w:r>
      <w:r w:rsidR="00AC179C" w:rsidRPr="00AC179C">
        <w:rPr>
          <w:rFonts w:ascii="Arial Narrow" w:hAnsi="Arial Narrow" w:cstheme="majorHAnsi"/>
          <w:b/>
          <w:sz w:val="24"/>
          <w:szCs w:val="24"/>
        </w:rPr>
        <w:t>p</w:t>
      </w:r>
      <w:r w:rsidRPr="00AC179C">
        <w:rPr>
          <w:rFonts w:ascii="Arial Narrow" w:hAnsi="Arial Narrow" w:cstheme="majorHAnsi"/>
          <w:b/>
          <w:sz w:val="24"/>
          <w:szCs w:val="24"/>
        </w:rPr>
        <w:t xml:space="preserve">roszę zaznaczyć właściwe): </w:t>
      </w:r>
    </w:p>
    <w:p w:rsidR="00C17959" w:rsidRPr="00AC179C" w:rsidRDefault="00AC179C" w:rsidP="00AC179C">
      <w:pPr>
        <w:pStyle w:val="Bezodstpw"/>
        <w:spacing w:line="480" w:lineRule="auto"/>
        <w:ind w:left="720"/>
        <w:rPr>
          <w:rFonts w:ascii="Arial Narrow" w:hAnsi="Arial Narrow" w:cstheme="majorHAnsi"/>
          <w:b/>
          <w:sz w:val="24"/>
          <w:szCs w:val="24"/>
        </w:rPr>
      </w:pPr>
      <w:r w:rsidRPr="00AC179C">
        <w:rPr>
          <w:rFonts w:ascii="Arial Narrow" w:hAnsi="Arial Narrow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E3E39" wp14:editId="5F15FC14">
                <wp:simplePos x="0" y="0"/>
                <wp:positionH relativeFrom="column">
                  <wp:posOffset>2533650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46575" id="Prostokąt 3" o:spid="_x0000_s1026" style="position:absolute;margin-left:199.5pt;margin-top:3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" filled="f" strokecolor="#1f3763 [1604]" strokeweight="1pt"/>
            </w:pict>
          </mc:Fallback>
        </mc:AlternateContent>
      </w:r>
      <w:r w:rsidRPr="00AC179C">
        <w:rPr>
          <w:rFonts w:ascii="Arial Narrow" w:hAnsi="Arial Narrow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3E39" wp14:editId="5F15FC14">
                <wp:simplePos x="0" y="0"/>
                <wp:positionH relativeFrom="column">
                  <wp:posOffset>1352550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9D153" id="Prostokąt 2" o:spid="_x0000_s1026" style="position:absolute;margin-left:106.5pt;margin-top:3.7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" filled="f" strokecolor="#1f3763 [1604]" strokeweight="1pt"/>
            </w:pict>
          </mc:Fallback>
        </mc:AlternateContent>
      </w:r>
      <w:r w:rsidRPr="00AC179C">
        <w:rPr>
          <w:rFonts w:ascii="Arial Narrow" w:hAnsi="Arial Narrow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96297" id="Prostokąt 1" o:spid="_x0000_s1026" style="position:absolute;margin-left:22.15pt;margin-top:2.5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" filled="f" strokecolor="#1f3763 [1604]" strokeweight="1pt"/>
            </w:pict>
          </mc:Fallback>
        </mc:AlternateContent>
      </w:r>
      <w:r w:rsidR="00C17959" w:rsidRPr="00AC179C">
        <w:rPr>
          <w:rFonts w:ascii="Arial Narrow" w:hAnsi="Arial Narrow" w:cstheme="majorHAnsi"/>
          <w:b/>
          <w:sz w:val="24"/>
          <w:szCs w:val="24"/>
        </w:rPr>
        <w:t xml:space="preserve">Literacka </w:t>
      </w:r>
      <w:r w:rsidRPr="00AC179C">
        <w:rPr>
          <w:rFonts w:ascii="Arial Narrow" w:hAnsi="Arial Narrow" w:cstheme="majorHAnsi"/>
          <w:b/>
          <w:sz w:val="24"/>
          <w:szCs w:val="24"/>
        </w:rPr>
        <w:t xml:space="preserve">              </w:t>
      </w:r>
      <w:r w:rsidR="00C17959" w:rsidRPr="00AC179C">
        <w:rPr>
          <w:rFonts w:ascii="Arial Narrow" w:hAnsi="Arial Narrow" w:cstheme="majorHAnsi"/>
          <w:b/>
          <w:sz w:val="24"/>
          <w:szCs w:val="24"/>
        </w:rPr>
        <w:t>Plastyczna</w:t>
      </w:r>
      <w:r w:rsidRPr="00AC179C">
        <w:rPr>
          <w:rFonts w:ascii="Arial Narrow" w:hAnsi="Arial Narrow" w:cstheme="majorHAnsi"/>
          <w:b/>
          <w:sz w:val="24"/>
          <w:szCs w:val="24"/>
        </w:rPr>
        <w:t xml:space="preserve">                </w:t>
      </w:r>
      <w:r w:rsidR="00C17959" w:rsidRPr="00AC179C">
        <w:rPr>
          <w:rFonts w:ascii="Arial Narrow" w:hAnsi="Arial Narrow" w:cstheme="majorHAnsi"/>
          <w:b/>
          <w:sz w:val="24"/>
          <w:szCs w:val="24"/>
        </w:rPr>
        <w:t xml:space="preserve">Graficzna </w:t>
      </w:r>
    </w:p>
    <w:p w:rsidR="0040656D" w:rsidRPr="0064640D" w:rsidRDefault="00EB566B" w:rsidP="0040656D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I. </w:t>
      </w:r>
      <w:r w:rsidR="0040656D" w:rsidRPr="0064640D">
        <w:rPr>
          <w:rFonts w:ascii="Arial Narrow" w:hAnsi="Arial Narrow" w:cs="Arial"/>
          <w:sz w:val="20"/>
        </w:rPr>
        <w:t>Wyrażam zgodę</w:t>
      </w:r>
      <w:r w:rsidR="0040656D" w:rsidRPr="0064640D">
        <w:rPr>
          <w:rFonts w:ascii="Arial" w:hAnsi="Arial" w:cs="Arial"/>
          <w:sz w:val="20"/>
        </w:rPr>
        <w:t>̨</w:t>
      </w:r>
      <w:r w:rsidR="0040656D" w:rsidRPr="0064640D">
        <w:rPr>
          <w:rFonts w:ascii="Arial Narrow" w:hAnsi="Arial Narrow" w:cs="Arial"/>
          <w:sz w:val="20"/>
        </w:rPr>
        <w:t xml:space="preserve"> na przetwarzanie przez </w:t>
      </w:r>
      <w:r w:rsidR="00B8232A">
        <w:rPr>
          <w:rFonts w:ascii="Arial Narrow" w:hAnsi="Arial Narrow" w:cs="Arial"/>
          <w:sz w:val="20"/>
        </w:rPr>
        <w:t>O</w:t>
      </w:r>
      <w:r w:rsidR="0040656D" w:rsidRPr="0064640D">
        <w:rPr>
          <w:rFonts w:ascii="Arial Narrow" w:hAnsi="Arial Narrow" w:cs="Arial"/>
          <w:sz w:val="20"/>
        </w:rPr>
        <w:t>rganizatorów</w:t>
      </w:r>
      <w:r>
        <w:rPr>
          <w:rFonts w:ascii="Arial Narrow" w:hAnsi="Arial Narrow" w:cs="Arial"/>
          <w:sz w:val="20"/>
        </w:rPr>
        <w:t xml:space="preserve"> i </w:t>
      </w:r>
      <w:r w:rsidR="00B8232A">
        <w:rPr>
          <w:rFonts w:ascii="Arial Narrow" w:hAnsi="Arial Narrow" w:cs="Arial"/>
          <w:sz w:val="20"/>
        </w:rPr>
        <w:t>W</w:t>
      </w:r>
      <w:r>
        <w:rPr>
          <w:rFonts w:ascii="Arial Narrow" w:hAnsi="Arial Narrow" w:cs="Arial"/>
          <w:sz w:val="20"/>
        </w:rPr>
        <w:t>spółorganizatorów</w:t>
      </w:r>
      <w:r w:rsidR="0040656D" w:rsidRPr="0064640D">
        <w:rPr>
          <w:rFonts w:ascii="Arial Narrow" w:hAnsi="Arial Narrow" w:cs="Arial"/>
          <w:sz w:val="20"/>
        </w:rPr>
        <w:t xml:space="preserve"> Konkursu danych osobowych mojego dziecka oraz moich danych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40656D" w:rsidRPr="0064640D" w:rsidRDefault="0040656D" w:rsidP="0040656D">
      <w:p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II. Wyrażam zgodę na zamieszczenie mo</w:t>
      </w:r>
      <w:r w:rsidR="00EB566B">
        <w:rPr>
          <w:rFonts w:ascii="Arial Narrow" w:hAnsi="Arial Narrow" w:cs="Arial"/>
          <w:sz w:val="20"/>
        </w:rPr>
        <w:t>ich</w:t>
      </w:r>
      <w:r w:rsidRPr="0064640D">
        <w:rPr>
          <w:rFonts w:ascii="Arial Narrow" w:hAnsi="Arial Narrow" w:cs="Arial"/>
          <w:sz w:val="20"/>
        </w:rPr>
        <w:t xml:space="preserve"> </w:t>
      </w:r>
      <w:r w:rsidR="00EB566B">
        <w:rPr>
          <w:rFonts w:ascii="Arial Narrow" w:hAnsi="Arial Narrow" w:cs="Arial"/>
          <w:sz w:val="20"/>
        </w:rPr>
        <w:t>danych</w:t>
      </w:r>
      <w:r w:rsidRPr="0064640D">
        <w:rPr>
          <w:rFonts w:ascii="Arial Narrow" w:hAnsi="Arial Narrow" w:cs="Arial"/>
          <w:sz w:val="20"/>
        </w:rPr>
        <w:t xml:space="preserve"> (imię i nazwisko oraz nazwę szkoły) na stronie internetowej</w:t>
      </w:r>
      <w:r w:rsidR="00EB566B">
        <w:rPr>
          <w:rFonts w:ascii="Arial Narrow" w:hAnsi="Arial Narrow" w:cs="Arial"/>
          <w:sz w:val="20"/>
        </w:rPr>
        <w:t xml:space="preserve">, </w:t>
      </w:r>
      <w:r w:rsidRPr="0064640D">
        <w:rPr>
          <w:rFonts w:ascii="Arial Narrow" w:hAnsi="Arial Narrow" w:cs="Arial"/>
          <w:sz w:val="20"/>
        </w:rPr>
        <w:t>profilu w portalu społecznościowym organizatora i współorganizatorów Konkursu, w publikacjach prasowych dotyczących Konkursu, w szczególności informujących o jego wynikach</w:t>
      </w:r>
      <w:r w:rsidR="00EB566B">
        <w:rPr>
          <w:rFonts w:ascii="Arial Narrow" w:hAnsi="Arial Narrow" w:cs="Arial"/>
          <w:sz w:val="20"/>
        </w:rPr>
        <w:t xml:space="preserve"> oraz na opublikowanie powyższych danych pod pracą mojego autorstwa. </w:t>
      </w:r>
    </w:p>
    <w:p w:rsidR="0040656D" w:rsidRDefault="0040656D" w:rsidP="00646B09">
      <w:pPr>
        <w:pStyle w:val="Bezodstpw"/>
        <w:spacing w:line="276" w:lineRule="auto"/>
        <w:rPr>
          <w:rFonts w:ascii="Arial Narrow" w:hAnsi="Arial Narrow" w:cs="Arial"/>
          <w:sz w:val="20"/>
          <w:szCs w:val="20"/>
        </w:rPr>
      </w:pPr>
      <w:r w:rsidRPr="0064640D">
        <w:rPr>
          <w:rFonts w:ascii="Arial Narrow" w:hAnsi="Arial Narrow" w:cs="Arial"/>
          <w:sz w:val="20"/>
          <w:szCs w:val="20"/>
        </w:rPr>
        <w:t>I</w:t>
      </w:r>
      <w:r w:rsidR="00EB566B">
        <w:rPr>
          <w:rFonts w:ascii="Arial Narrow" w:hAnsi="Arial Narrow" w:cs="Arial"/>
          <w:sz w:val="20"/>
          <w:szCs w:val="20"/>
        </w:rPr>
        <w:t>II</w:t>
      </w:r>
      <w:r w:rsidRPr="0064640D">
        <w:rPr>
          <w:rFonts w:ascii="Arial Narrow" w:hAnsi="Arial Narrow" w:cs="Arial"/>
          <w:sz w:val="20"/>
          <w:szCs w:val="20"/>
        </w:rPr>
        <w:t xml:space="preserve">. Potwierdzam prawa autorskie </w:t>
      </w:r>
      <w:r w:rsidR="00646B09">
        <w:rPr>
          <w:rFonts w:ascii="Arial Narrow" w:hAnsi="Arial Narrow" w:cs="Arial"/>
          <w:sz w:val="20"/>
          <w:szCs w:val="20"/>
        </w:rPr>
        <w:t xml:space="preserve">do </w:t>
      </w:r>
      <w:r w:rsidRPr="0064640D">
        <w:rPr>
          <w:rFonts w:ascii="Arial Narrow" w:hAnsi="Arial Narrow" w:cs="Arial"/>
          <w:sz w:val="20"/>
          <w:szCs w:val="20"/>
        </w:rPr>
        <w:t xml:space="preserve">zgłaszanej pracy konkursowej. Przyjmuję do wiadomości, że zgłoszenie </w:t>
      </w:r>
      <w:r w:rsidR="00646B09">
        <w:rPr>
          <w:rFonts w:ascii="Arial Narrow" w:hAnsi="Arial Narrow" w:cs="Arial"/>
          <w:sz w:val="20"/>
          <w:szCs w:val="20"/>
        </w:rPr>
        <w:t xml:space="preserve">moich prac </w:t>
      </w:r>
      <w:r w:rsidRPr="0064640D">
        <w:rPr>
          <w:rFonts w:ascii="Arial Narrow" w:hAnsi="Arial Narrow" w:cs="Arial"/>
          <w:sz w:val="20"/>
          <w:szCs w:val="20"/>
        </w:rPr>
        <w:t xml:space="preserve">do </w:t>
      </w:r>
      <w:r w:rsidR="00C93807">
        <w:rPr>
          <w:rFonts w:ascii="Arial Narrow" w:hAnsi="Arial Narrow" w:cs="Arial"/>
          <w:sz w:val="20"/>
          <w:szCs w:val="20"/>
        </w:rPr>
        <w:t>K</w:t>
      </w:r>
      <w:r w:rsidRPr="0064640D">
        <w:rPr>
          <w:rFonts w:ascii="Arial Narrow" w:hAnsi="Arial Narrow" w:cs="Arial"/>
          <w:sz w:val="20"/>
          <w:szCs w:val="20"/>
        </w:rPr>
        <w:t xml:space="preserve">onkursu jest jednoznaczne z nieodpłatnym przeniesieniem na organizatora prawa własności do nich i nie zostaną one zwrócone. </w:t>
      </w:r>
    </w:p>
    <w:p w:rsidR="00646B09" w:rsidRPr="00646B09" w:rsidRDefault="00646B09" w:rsidP="00646B09">
      <w:pPr>
        <w:pStyle w:val="Bezodstpw"/>
        <w:spacing w:line="276" w:lineRule="auto"/>
        <w:rPr>
          <w:rFonts w:ascii="Arial Narrow" w:hAnsi="Arial Narrow" w:cs="Arial"/>
          <w:sz w:val="20"/>
          <w:szCs w:val="20"/>
        </w:rPr>
      </w:pPr>
    </w:p>
    <w:p w:rsidR="0040656D" w:rsidRPr="0064640D" w:rsidRDefault="0040656D" w:rsidP="0040656D">
      <w:p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IV. Jednocześnie oświadczam, że zostałem/</w:t>
      </w:r>
      <w:proofErr w:type="spellStart"/>
      <w:r w:rsidRPr="0064640D">
        <w:rPr>
          <w:rFonts w:ascii="Arial Narrow" w:hAnsi="Arial Narrow" w:cs="Arial"/>
          <w:sz w:val="20"/>
        </w:rPr>
        <w:t>am</w:t>
      </w:r>
      <w:proofErr w:type="spellEnd"/>
      <w:r w:rsidRPr="0064640D">
        <w:rPr>
          <w:rFonts w:ascii="Arial Narrow" w:hAnsi="Arial Narrow" w:cs="Arial"/>
          <w:sz w:val="20"/>
        </w:rPr>
        <w:t xml:space="preserve"> poinformowany/a o tym, że: </w:t>
      </w:r>
    </w:p>
    <w:p w:rsidR="0040656D" w:rsidRPr="0064640D" w:rsidRDefault="0040656D" w:rsidP="0040656D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Administratorem podanych przeze mnie danych osobowych jest Miejska i Gminna Biblioteka Publiczna TAMA w Brzegu Dolnym z siedzibą przy ul. Wyspiańskiego 5A. 56-120 Brzeg Dolny </w:t>
      </w:r>
    </w:p>
    <w:p w:rsidR="0040656D" w:rsidRPr="0064640D" w:rsidRDefault="0040656D" w:rsidP="0040656D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Podanie danych osobowych jest dobrowolne, ale niezbędne aby </w:t>
      </w:r>
      <w:r w:rsidR="00646B09">
        <w:rPr>
          <w:rFonts w:ascii="Arial Narrow" w:hAnsi="Arial Narrow" w:cs="Arial"/>
          <w:sz w:val="20"/>
        </w:rPr>
        <w:t>móc</w:t>
      </w:r>
      <w:r w:rsidRPr="0064640D">
        <w:rPr>
          <w:rFonts w:ascii="Arial Narrow" w:hAnsi="Arial Narrow" w:cs="Arial"/>
          <w:sz w:val="20"/>
        </w:rPr>
        <w:t xml:space="preserve"> wzi</w:t>
      </w:r>
      <w:r w:rsidR="00646B09">
        <w:rPr>
          <w:rFonts w:ascii="Arial Narrow" w:hAnsi="Arial Narrow" w:cs="Arial"/>
          <w:sz w:val="20"/>
        </w:rPr>
        <w:t>ąć</w:t>
      </w:r>
      <w:r w:rsidRPr="0064640D">
        <w:rPr>
          <w:rFonts w:ascii="Arial Narrow" w:hAnsi="Arial Narrow" w:cs="Arial"/>
          <w:sz w:val="20"/>
        </w:rPr>
        <w:t xml:space="preserve"> udział w konkursie. Posiadam prawo dostępu do treści </w:t>
      </w:r>
      <w:r w:rsidR="00646B09">
        <w:rPr>
          <w:rFonts w:ascii="Arial Narrow" w:hAnsi="Arial Narrow" w:cs="Arial"/>
          <w:sz w:val="20"/>
        </w:rPr>
        <w:t xml:space="preserve">moich </w:t>
      </w:r>
      <w:r w:rsidRPr="0064640D">
        <w:rPr>
          <w:rFonts w:ascii="Arial Narrow" w:hAnsi="Arial Narrow" w:cs="Arial"/>
          <w:sz w:val="20"/>
        </w:rPr>
        <w:t>danych osobowyc</w:t>
      </w:r>
      <w:r w:rsidR="00646B09">
        <w:rPr>
          <w:rFonts w:ascii="Arial Narrow" w:hAnsi="Arial Narrow" w:cs="Arial"/>
          <w:sz w:val="20"/>
        </w:rPr>
        <w:t>h</w:t>
      </w:r>
      <w:r w:rsidRPr="0064640D">
        <w:rPr>
          <w:rFonts w:ascii="Arial Narrow" w:hAnsi="Arial Narrow" w:cs="Arial"/>
          <w:sz w:val="20"/>
        </w:rPr>
        <w:t xml:space="preserve">, ich sprostowania, usunięcia, ograniczenia przetwarzania, przenoszenia, wniesienia sprzeciwu, cofnięcia zgody w dowolnym momencie bez wpływu na zgodność z prawem ich przetwarzania. </w:t>
      </w:r>
    </w:p>
    <w:p w:rsidR="0040656D" w:rsidRPr="0064640D" w:rsidRDefault="0040656D" w:rsidP="0040656D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Dane osobowe nie będą udostępniane innym podmiotom prócz t</w:t>
      </w:r>
      <w:r w:rsidR="00646B09">
        <w:rPr>
          <w:rFonts w:ascii="Arial Narrow" w:hAnsi="Arial Narrow" w:cs="Arial"/>
          <w:sz w:val="20"/>
        </w:rPr>
        <w:t>ych</w:t>
      </w:r>
      <w:r w:rsidRPr="0064640D">
        <w:rPr>
          <w:rFonts w:ascii="Arial Narrow" w:hAnsi="Arial Narrow" w:cs="Arial"/>
          <w:sz w:val="20"/>
        </w:rPr>
        <w:t xml:space="preserve"> wymienionego powyżej. </w:t>
      </w:r>
    </w:p>
    <w:p w:rsidR="0040656D" w:rsidRPr="0064640D" w:rsidRDefault="0040656D" w:rsidP="0040656D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Dane osobowe będą przetwarzane zgodnie z treścią ogólnego rozporządzenia o ochronie danych osobowych. </w:t>
      </w:r>
    </w:p>
    <w:p w:rsidR="0040656D" w:rsidRPr="0064640D" w:rsidRDefault="0040656D" w:rsidP="0040656D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Dane osobowe będą przechowywane przez 5 lat od czasu podpisania zgody.</w:t>
      </w:r>
    </w:p>
    <w:p w:rsidR="0040656D" w:rsidRPr="0064640D" w:rsidRDefault="0040656D" w:rsidP="0040656D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Kontakt do Inspektora Ochrony Danych Osobowych: </w:t>
      </w:r>
      <w:hyperlink r:id="rId6" w:history="1">
        <w:r w:rsidRPr="0064640D">
          <w:rPr>
            <w:rStyle w:val="Hipercze"/>
            <w:rFonts w:ascii="Arial Narrow" w:hAnsi="Arial Narrow" w:cs="Arial"/>
            <w:sz w:val="20"/>
          </w:rPr>
          <w:t>iod2@synergiaconsulting.pl</w:t>
        </w:r>
      </w:hyperlink>
      <w:r w:rsidRPr="0064640D">
        <w:rPr>
          <w:rFonts w:ascii="Arial Narrow" w:hAnsi="Arial Narrow" w:cs="Arial"/>
          <w:sz w:val="20"/>
        </w:rPr>
        <w:t xml:space="preserve">, tel.:693 337 954 </w:t>
      </w:r>
    </w:p>
    <w:p w:rsidR="0040656D" w:rsidRPr="0064640D" w:rsidRDefault="0040656D" w:rsidP="0040656D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Mam prawo wniesienia skargi do UODO, gdy uznam, iż przetwarzanie danych osobowych narusza ogólne przepisy rozporządzenia o ochronie danych osobowych. </w:t>
      </w:r>
    </w:p>
    <w:p w:rsidR="0040656D" w:rsidRPr="0064640D" w:rsidRDefault="0040656D" w:rsidP="0040656D">
      <w:pPr>
        <w:jc w:val="both"/>
        <w:rPr>
          <w:rFonts w:ascii="Arial Narrow" w:hAnsi="Arial Narrow" w:cs="Arial"/>
          <w:sz w:val="20"/>
        </w:rPr>
      </w:pPr>
    </w:p>
    <w:p w:rsidR="0040656D" w:rsidRPr="0064640D" w:rsidRDefault="0040656D" w:rsidP="0040656D">
      <w:p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Oświadczam też, że zapoznałam/-em się i akceptuję wszystkie warunki przewidziane w </w:t>
      </w:r>
      <w:r w:rsidR="00C93807">
        <w:rPr>
          <w:rFonts w:ascii="Arial Narrow" w:hAnsi="Arial Narrow" w:cs="Arial"/>
          <w:sz w:val="20"/>
        </w:rPr>
        <w:t>R</w:t>
      </w:r>
      <w:r w:rsidRPr="0064640D">
        <w:rPr>
          <w:rFonts w:ascii="Arial Narrow" w:hAnsi="Arial Narrow" w:cs="Arial"/>
          <w:sz w:val="20"/>
        </w:rPr>
        <w:t xml:space="preserve">egulaminie Konkursu. </w:t>
      </w:r>
    </w:p>
    <w:p w:rsidR="0040656D" w:rsidRPr="0064640D" w:rsidRDefault="0040656D" w:rsidP="0040656D">
      <w:pPr>
        <w:pStyle w:val="Bezodstpw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</w:t>
      </w:r>
    </w:p>
    <w:p w:rsidR="0040656D" w:rsidRPr="0064640D" w:rsidRDefault="0040656D" w:rsidP="0040656D">
      <w:pPr>
        <w:pStyle w:val="Bezodstpw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18"/>
        </w:rPr>
        <w:t xml:space="preserve">Podpis i data. </w:t>
      </w:r>
    </w:p>
    <w:p w:rsidR="00C17959" w:rsidRDefault="00C17959" w:rsidP="00C17959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17959" w:rsidRPr="008049B8" w:rsidRDefault="00C17959" w:rsidP="00C17959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F31BA" w:rsidRDefault="003F31BA" w:rsidP="003F31BA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17959" w:rsidRDefault="00C17959" w:rsidP="003F31BA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17959" w:rsidRDefault="00C17959" w:rsidP="003F31BA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AC179C" w:rsidRPr="00AC179C" w:rsidRDefault="00AC179C" w:rsidP="00AC179C">
      <w:pPr>
        <w:pStyle w:val="Bezodstpw"/>
        <w:jc w:val="right"/>
        <w:rPr>
          <w:rFonts w:ascii="Arial Narrow" w:hAnsi="Arial Narrow"/>
          <w:sz w:val="20"/>
        </w:rPr>
      </w:pPr>
      <w:r w:rsidRPr="00AC179C">
        <w:rPr>
          <w:rFonts w:ascii="Arial Narrow" w:hAnsi="Arial Narrow"/>
          <w:sz w:val="20"/>
        </w:rPr>
        <w:t xml:space="preserve">Załącznik nr </w:t>
      </w:r>
      <w:r w:rsidR="0064640D">
        <w:rPr>
          <w:rFonts w:ascii="Arial Narrow" w:hAnsi="Arial Narrow"/>
          <w:sz w:val="20"/>
        </w:rPr>
        <w:t>2</w:t>
      </w:r>
      <w:r w:rsidRPr="00AC179C">
        <w:rPr>
          <w:rFonts w:ascii="Arial Narrow" w:hAnsi="Arial Narrow"/>
          <w:sz w:val="20"/>
        </w:rPr>
        <w:t xml:space="preserve"> do Regulaminu konkursu upamiętniającego 80. Rocznicę Marszu Śmierci </w:t>
      </w:r>
      <w:r w:rsidRPr="00AC179C">
        <w:rPr>
          <w:rFonts w:ascii="Arial Narrow" w:hAnsi="Arial Narrow"/>
          <w:sz w:val="20"/>
        </w:rPr>
        <w:br/>
        <w:t>pn. „Aż stali się prochem i rozpaczą”</w:t>
      </w:r>
    </w:p>
    <w:p w:rsidR="00C17959" w:rsidRDefault="00C17959" w:rsidP="003F31BA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17959" w:rsidRDefault="00C17959" w:rsidP="003F31BA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17959" w:rsidRDefault="00C17959" w:rsidP="003F31BA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64640D" w:rsidRDefault="0064640D" w:rsidP="003F31BA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17959" w:rsidRPr="0064640D" w:rsidRDefault="00C17959" w:rsidP="0064640D">
      <w:pPr>
        <w:pStyle w:val="Bezodstpw"/>
        <w:spacing w:line="276" w:lineRule="auto"/>
        <w:jc w:val="center"/>
        <w:rPr>
          <w:rFonts w:ascii="Arial Narrow" w:hAnsi="Arial Narrow" w:cs="Arial"/>
          <w:szCs w:val="24"/>
        </w:rPr>
      </w:pPr>
      <w:r w:rsidRPr="0064640D">
        <w:rPr>
          <w:rFonts w:ascii="Arial Narrow" w:hAnsi="Arial Narrow" w:cs="Arial"/>
          <w:b/>
          <w:szCs w:val="24"/>
        </w:rPr>
        <w:t xml:space="preserve">Zgoda rodzica/opiekuna prawnego </w:t>
      </w:r>
      <w:r w:rsidRPr="0064640D">
        <w:rPr>
          <w:rFonts w:ascii="Arial Narrow" w:hAnsi="Arial Narrow" w:cs="Arial"/>
          <w:szCs w:val="24"/>
        </w:rPr>
        <w:t xml:space="preserve">na udział dziecka w konkursie </w:t>
      </w:r>
      <w:r w:rsidR="0064640D">
        <w:rPr>
          <w:rFonts w:ascii="Arial Narrow" w:hAnsi="Arial Narrow" w:cs="Arial"/>
          <w:szCs w:val="24"/>
        </w:rPr>
        <w:br/>
      </w:r>
      <w:r w:rsidRPr="0064640D">
        <w:rPr>
          <w:rFonts w:ascii="Arial Narrow" w:hAnsi="Arial Narrow" w:cstheme="majorHAnsi"/>
          <w:b/>
          <w:sz w:val="24"/>
          <w:szCs w:val="24"/>
        </w:rPr>
        <w:t>upamiętniającego 80. Rocznicę Marszu Śmierci pn. „Aż stali się prochem i rozpaczą”</w:t>
      </w:r>
      <w:r w:rsidRPr="0064640D">
        <w:rPr>
          <w:rFonts w:ascii="Arial Narrow" w:hAnsi="Arial Narrow" w:cs="Arial"/>
          <w:b/>
          <w:szCs w:val="24"/>
        </w:rPr>
        <w:br/>
      </w:r>
      <w:r w:rsidRPr="0064640D">
        <w:rPr>
          <w:rFonts w:ascii="Arial Narrow" w:hAnsi="Arial Narrow" w:cs="Arial"/>
          <w:szCs w:val="24"/>
        </w:rPr>
        <w:t>organizowanym przez Miejską i Gminną Bibliotekę Publiczną „TAMA” w Brzegu Dolnym</w:t>
      </w:r>
    </w:p>
    <w:p w:rsidR="00C17959" w:rsidRDefault="00C17959" w:rsidP="00C17959">
      <w:pPr>
        <w:jc w:val="center"/>
        <w:rPr>
          <w:rFonts w:ascii="Arial Narrow" w:hAnsi="Arial Narrow" w:cs="Arial"/>
          <w:sz w:val="20"/>
        </w:rPr>
      </w:pPr>
    </w:p>
    <w:p w:rsidR="0064640D" w:rsidRPr="0064640D" w:rsidRDefault="0064640D" w:rsidP="00C17959">
      <w:pPr>
        <w:jc w:val="center"/>
        <w:rPr>
          <w:rFonts w:ascii="Arial Narrow" w:hAnsi="Arial Narrow" w:cs="Arial"/>
          <w:sz w:val="20"/>
        </w:rPr>
      </w:pPr>
    </w:p>
    <w:p w:rsidR="00C17959" w:rsidRPr="0064640D" w:rsidRDefault="00C17959" w:rsidP="00C17959">
      <w:pPr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I. Wyrażam zgodę na udział w Konkursie mojego dziecka: </w:t>
      </w:r>
    </w:p>
    <w:p w:rsidR="00C17959" w:rsidRPr="0064640D" w:rsidRDefault="00C17959" w:rsidP="00C17959">
      <w:pPr>
        <w:pStyle w:val="Bezodstpw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................................................................................................................................................. </w:t>
      </w:r>
    </w:p>
    <w:p w:rsidR="00C17959" w:rsidRPr="0064640D" w:rsidRDefault="00C17959" w:rsidP="00C17959">
      <w:pPr>
        <w:pStyle w:val="Bezodstpw"/>
        <w:rPr>
          <w:rFonts w:ascii="Arial Narrow" w:hAnsi="Arial Narrow" w:cs="Arial"/>
          <w:sz w:val="18"/>
        </w:rPr>
      </w:pPr>
      <w:r w:rsidRPr="0064640D">
        <w:rPr>
          <w:rFonts w:ascii="Arial Narrow" w:hAnsi="Arial Narrow" w:cs="Arial"/>
          <w:sz w:val="18"/>
        </w:rPr>
        <w:t>imię i nazwisko, wiek, miejscowość</w:t>
      </w:r>
    </w:p>
    <w:p w:rsidR="00C17959" w:rsidRPr="0064640D" w:rsidRDefault="00C17959" w:rsidP="00C17959">
      <w:pPr>
        <w:pStyle w:val="Bezodstpw"/>
        <w:rPr>
          <w:rFonts w:ascii="Arial Narrow" w:hAnsi="Arial Narrow" w:cs="Arial"/>
          <w:sz w:val="18"/>
        </w:rPr>
      </w:pPr>
    </w:p>
    <w:p w:rsidR="00C17959" w:rsidRPr="0064640D" w:rsidRDefault="00C17959" w:rsidP="00C17959">
      <w:pPr>
        <w:pStyle w:val="Bezodstpw"/>
        <w:rPr>
          <w:rFonts w:ascii="Arial Narrow" w:hAnsi="Arial Narrow" w:cs="Arial"/>
          <w:sz w:val="18"/>
        </w:rPr>
      </w:pPr>
    </w:p>
    <w:p w:rsidR="00C17959" w:rsidRPr="0064640D" w:rsidRDefault="00C17959" w:rsidP="00C17959">
      <w:pPr>
        <w:pStyle w:val="Bezodstpw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.................................................................................................................................................</w:t>
      </w:r>
    </w:p>
    <w:p w:rsidR="00C17959" w:rsidRPr="0064640D" w:rsidRDefault="00C17959" w:rsidP="00C17959">
      <w:pPr>
        <w:pStyle w:val="Bezodstpw"/>
        <w:rPr>
          <w:rFonts w:ascii="Arial Narrow" w:hAnsi="Arial Narrow" w:cs="Arial"/>
          <w:sz w:val="18"/>
        </w:rPr>
      </w:pPr>
      <w:r w:rsidRPr="0064640D">
        <w:rPr>
          <w:rFonts w:ascii="Arial Narrow" w:hAnsi="Arial Narrow" w:cs="Arial"/>
          <w:sz w:val="18"/>
        </w:rPr>
        <w:t xml:space="preserve">dane rodzica/opiekuna: imię i nazwisko, kontakt: nr telefonu </w:t>
      </w:r>
    </w:p>
    <w:p w:rsidR="00C17959" w:rsidRPr="0064640D" w:rsidRDefault="00C17959" w:rsidP="00C17959">
      <w:pPr>
        <w:rPr>
          <w:rFonts w:ascii="Arial Narrow" w:hAnsi="Arial Narrow" w:cs="Arial"/>
          <w:sz w:val="20"/>
        </w:rPr>
      </w:pPr>
    </w:p>
    <w:p w:rsidR="00C17959" w:rsidRPr="0064640D" w:rsidRDefault="00C17959" w:rsidP="00C17959">
      <w:p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II. Wyrażam zgodę</w:t>
      </w:r>
      <w:r w:rsidRPr="0064640D">
        <w:rPr>
          <w:rFonts w:ascii="Arial" w:hAnsi="Arial" w:cs="Arial"/>
          <w:sz w:val="20"/>
        </w:rPr>
        <w:t>̨</w:t>
      </w:r>
      <w:r w:rsidRPr="0064640D">
        <w:rPr>
          <w:rFonts w:ascii="Arial Narrow" w:hAnsi="Arial Narrow" w:cs="Arial"/>
          <w:sz w:val="20"/>
        </w:rPr>
        <w:t xml:space="preserve"> na przetwarzanie przez organizatorów Konkursu danych osobowych mojego dziecka oraz moich danych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C17959" w:rsidRPr="0064640D" w:rsidRDefault="00C17959" w:rsidP="00C17959">
      <w:p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III. Wyrażam zgodę na zamieszczenie danych osobowych mojego dziecka (imię i nazwisko</w:t>
      </w:r>
      <w:r w:rsidRPr="0064640D">
        <w:rPr>
          <w:rFonts w:ascii="Arial Narrow" w:hAnsi="Arial Narrow" w:cs="Arial"/>
          <w:sz w:val="20"/>
        </w:rPr>
        <w:t xml:space="preserve"> </w:t>
      </w:r>
      <w:r w:rsidRPr="0064640D">
        <w:rPr>
          <w:rFonts w:ascii="Arial Narrow" w:hAnsi="Arial Narrow" w:cs="Arial"/>
          <w:sz w:val="20"/>
        </w:rPr>
        <w:t xml:space="preserve">oraz nazwę szkoły) na stronie internetowej i profilu w portalu społecznościowym organizatora </w:t>
      </w:r>
      <w:r w:rsidR="00AC179C" w:rsidRPr="0064640D">
        <w:rPr>
          <w:rFonts w:ascii="Arial Narrow" w:hAnsi="Arial Narrow" w:cs="Arial"/>
          <w:sz w:val="20"/>
        </w:rPr>
        <w:t xml:space="preserve">i współorganizatorów </w:t>
      </w:r>
      <w:r w:rsidRPr="0064640D">
        <w:rPr>
          <w:rFonts w:ascii="Arial Narrow" w:hAnsi="Arial Narrow" w:cs="Arial"/>
          <w:sz w:val="20"/>
        </w:rPr>
        <w:t xml:space="preserve">Konkursu, w publikacjach prasowych dotyczących Konkursu, w szczególności informujących o jego wynikach. </w:t>
      </w:r>
    </w:p>
    <w:p w:rsidR="00AC179C" w:rsidRPr="0064640D" w:rsidRDefault="00C17959" w:rsidP="00AC179C">
      <w:pPr>
        <w:pStyle w:val="Bezodstpw"/>
        <w:spacing w:line="276" w:lineRule="auto"/>
        <w:rPr>
          <w:rFonts w:ascii="Arial Narrow" w:hAnsi="Arial Narrow" w:cs="Arial"/>
          <w:sz w:val="20"/>
          <w:szCs w:val="20"/>
        </w:rPr>
      </w:pPr>
      <w:r w:rsidRPr="0064640D">
        <w:rPr>
          <w:rFonts w:ascii="Arial Narrow" w:hAnsi="Arial Narrow" w:cs="Arial"/>
          <w:sz w:val="20"/>
          <w:szCs w:val="20"/>
        </w:rPr>
        <w:t>IV. Potwierdzam prawa autorskie mojego dziecka zgłaszanej pracy konkursowej.</w:t>
      </w:r>
      <w:r w:rsidR="00AC179C" w:rsidRPr="0064640D">
        <w:rPr>
          <w:rFonts w:ascii="Arial Narrow" w:hAnsi="Arial Narrow" w:cs="Arial"/>
          <w:sz w:val="20"/>
          <w:szCs w:val="20"/>
        </w:rPr>
        <w:t xml:space="preserve"> </w:t>
      </w:r>
      <w:r w:rsidR="00AC179C" w:rsidRPr="0064640D">
        <w:rPr>
          <w:rFonts w:ascii="Arial Narrow" w:hAnsi="Arial Narrow" w:cs="Arial"/>
          <w:sz w:val="20"/>
          <w:szCs w:val="20"/>
        </w:rPr>
        <w:t>Przyjmuję do wiadomości, że zgłoszenie prac</w:t>
      </w:r>
      <w:r w:rsidR="00AC179C" w:rsidRPr="0064640D">
        <w:rPr>
          <w:rFonts w:ascii="Arial Narrow" w:hAnsi="Arial Narrow" w:cs="Arial"/>
          <w:sz w:val="20"/>
          <w:szCs w:val="20"/>
        </w:rPr>
        <w:t xml:space="preserve"> mojego dziecka</w:t>
      </w:r>
      <w:r w:rsidR="00AC179C" w:rsidRPr="0064640D">
        <w:rPr>
          <w:rFonts w:ascii="Arial Narrow" w:hAnsi="Arial Narrow" w:cs="Arial"/>
          <w:sz w:val="20"/>
          <w:szCs w:val="20"/>
        </w:rPr>
        <w:t xml:space="preserve"> do konkursu jest jednoznaczne z nieodpłatnym przeniesieniem na organizatora prawa własności do nich</w:t>
      </w:r>
      <w:r w:rsidR="00AC179C" w:rsidRPr="0064640D">
        <w:rPr>
          <w:rFonts w:ascii="Arial Narrow" w:hAnsi="Arial Narrow" w:cs="Arial"/>
          <w:sz w:val="20"/>
          <w:szCs w:val="20"/>
        </w:rPr>
        <w:t xml:space="preserve"> i nie zostaną one zwrócone. </w:t>
      </w:r>
    </w:p>
    <w:p w:rsidR="00C17959" w:rsidRPr="0064640D" w:rsidRDefault="00C17959" w:rsidP="00C17959">
      <w:pPr>
        <w:jc w:val="both"/>
        <w:rPr>
          <w:rFonts w:ascii="Arial Narrow" w:hAnsi="Arial Narrow" w:cs="Arial"/>
          <w:sz w:val="20"/>
        </w:rPr>
      </w:pPr>
    </w:p>
    <w:p w:rsidR="00C17959" w:rsidRPr="0064640D" w:rsidRDefault="00C17959" w:rsidP="00C17959">
      <w:p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IV. Jednocześnie oświadczam, że zostałem/</w:t>
      </w:r>
      <w:proofErr w:type="spellStart"/>
      <w:r w:rsidRPr="0064640D">
        <w:rPr>
          <w:rFonts w:ascii="Arial Narrow" w:hAnsi="Arial Narrow" w:cs="Arial"/>
          <w:sz w:val="20"/>
        </w:rPr>
        <w:t>am</w:t>
      </w:r>
      <w:proofErr w:type="spellEnd"/>
      <w:r w:rsidRPr="0064640D">
        <w:rPr>
          <w:rFonts w:ascii="Arial Narrow" w:hAnsi="Arial Narrow" w:cs="Arial"/>
          <w:sz w:val="20"/>
        </w:rPr>
        <w:t xml:space="preserve"> poinformowany/a o tym, że: </w:t>
      </w:r>
    </w:p>
    <w:p w:rsidR="00C17959" w:rsidRPr="0064640D" w:rsidRDefault="00C17959" w:rsidP="00C17959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Administratorem podanych przeze mnie danych osobowych jest Miejska i Gminna Biblioteka Publiczna TAMA w Brzegu Dolnym z siedzibą przy ul. Wyspiańskiego 5A. 56-120 Brzeg Dolny </w:t>
      </w:r>
    </w:p>
    <w:p w:rsidR="00C17959" w:rsidRPr="0064640D" w:rsidRDefault="00C17959" w:rsidP="00C17959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Podanie danych osobowych dziecka jest dobrowolne, ale niezbędne aby dziecko wzięło udział w konkursie. Posiadam prawo dostępu do treści danych osobowych swojego dziecka, ich sprostowania, usunięcia, ograniczenia przetwarzania, przenoszenia, wniesienia sprzeciwu, cofnięcia zgody w dowolnym momencie bez wpływu na zgodność z prawem ich przetwarzania. </w:t>
      </w:r>
    </w:p>
    <w:p w:rsidR="00C17959" w:rsidRPr="0064640D" w:rsidRDefault="00C17959" w:rsidP="00C17959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bookmarkStart w:id="3" w:name="_Hlk69729602"/>
      <w:r w:rsidRPr="0064640D">
        <w:rPr>
          <w:rFonts w:ascii="Arial Narrow" w:hAnsi="Arial Narrow" w:cs="Arial"/>
          <w:sz w:val="20"/>
        </w:rPr>
        <w:t>Dane osobowe nie będą udostępniane innym podmiotom</w:t>
      </w:r>
      <w:bookmarkEnd w:id="3"/>
      <w:r w:rsidRPr="0064640D">
        <w:rPr>
          <w:rFonts w:ascii="Arial Narrow" w:hAnsi="Arial Narrow" w:cs="Arial"/>
          <w:sz w:val="20"/>
        </w:rPr>
        <w:t xml:space="preserve"> prócz tego wymienionego powyżej. </w:t>
      </w:r>
    </w:p>
    <w:p w:rsidR="00C17959" w:rsidRPr="0064640D" w:rsidRDefault="00C17959" w:rsidP="00C17959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Dane osobowe będą przetwarzane zgodnie z treścią ogólnego rozporządzenia o ochronie danych osobowych. </w:t>
      </w:r>
    </w:p>
    <w:p w:rsidR="00C17959" w:rsidRPr="0064640D" w:rsidRDefault="00C17959" w:rsidP="00C17959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Dane osobowe będą przechowywane przez 5 lat od czasu podpisania zgody.</w:t>
      </w:r>
    </w:p>
    <w:p w:rsidR="00C17959" w:rsidRPr="0064640D" w:rsidRDefault="00C17959" w:rsidP="00C17959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Kontakt do Inspektora Ochrony Danych Osobowych: </w:t>
      </w:r>
      <w:hyperlink r:id="rId7" w:history="1">
        <w:r w:rsidRPr="0064640D">
          <w:rPr>
            <w:rStyle w:val="Hipercze"/>
            <w:rFonts w:ascii="Arial Narrow" w:hAnsi="Arial Narrow" w:cs="Arial"/>
            <w:sz w:val="20"/>
          </w:rPr>
          <w:t>iod2@synergiaconsulting.pl</w:t>
        </w:r>
      </w:hyperlink>
      <w:r w:rsidRPr="0064640D">
        <w:rPr>
          <w:rFonts w:ascii="Arial Narrow" w:hAnsi="Arial Narrow" w:cs="Arial"/>
          <w:sz w:val="20"/>
        </w:rPr>
        <w:t xml:space="preserve">, tel.:693 337 954 </w:t>
      </w:r>
    </w:p>
    <w:p w:rsidR="00C17959" w:rsidRPr="0064640D" w:rsidRDefault="00C17959" w:rsidP="00C17959">
      <w:pPr>
        <w:pStyle w:val="Akapitzlist"/>
        <w:numPr>
          <w:ilvl w:val="0"/>
          <w:numId w:val="30"/>
        </w:num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Mam prawo wniesienia skargi do UODO, gdy uznam, iż przetwarzanie danych osobowych narusza ogólne przepisy rozporządzenia o ochronie danych osobowych. </w:t>
      </w:r>
    </w:p>
    <w:p w:rsidR="00C17959" w:rsidRPr="0064640D" w:rsidRDefault="00C17959" w:rsidP="00C17959">
      <w:pPr>
        <w:jc w:val="both"/>
        <w:rPr>
          <w:rFonts w:ascii="Arial Narrow" w:hAnsi="Arial Narrow" w:cs="Arial"/>
          <w:sz w:val="20"/>
        </w:rPr>
      </w:pPr>
    </w:p>
    <w:p w:rsidR="00C17959" w:rsidRPr="0064640D" w:rsidRDefault="00C17959" w:rsidP="00C17959">
      <w:pPr>
        <w:jc w:val="both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 xml:space="preserve">Oświadczam też, że zapoznałam/-em się i akceptuję wszystkie warunki przewidziane w regulaminie Konkursu. </w:t>
      </w:r>
    </w:p>
    <w:p w:rsidR="00C17959" w:rsidRPr="0064640D" w:rsidRDefault="00C17959" w:rsidP="00C17959">
      <w:pPr>
        <w:pStyle w:val="Bezodstpw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</w:t>
      </w:r>
    </w:p>
    <w:p w:rsidR="00C17959" w:rsidRPr="0064640D" w:rsidRDefault="00C17959" w:rsidP="00C17959">
      <w:pPr>
        <w:pStyle w:val="Bezodstpw"/>
        <w:rPr>
          <w:rFonts w:ascii="Arial Narrow" w:hAnsi="Arial Narrow" w:cs="Arial"/>
          <w:sz w:val="20"/>
        </w:rPr>
      </w:pPr>
      <w:r w:rsidRPr="0064640D">
        <w:rPr>
          <w:rFonts w:ascii="Arial Narrow" w:hAnsi="Arial Narrow" w:cs="Arial"/>
          <w:sz w:val="18"/>
        </w:rPr>
        <w:t xml:space="preserve">Podpis i data. </w:t>
      </w:r>
    </w:p>
    <w:p w:rsidR="00C17959" w:rsidRDefault="00C17959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64640D" w:rsidRDefault="0064640D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64640D" w:rsidRDefault="0064640D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64640D" w:rsidRPr="00AC179C" w:rsidRDefault="0064640D" w:rsidP="0064640D">
      <w:pPr>
        <w:pStyle w:val="Bezodstpw"/>
        <w:jc w:val="right"/>
        <w:rPr>
          <w:rFonts w:ascii="Arial Narrow" w:hAnsi="Arial Narrow"/>
          <w:sz w:val="20"/>
        </w:rPr>
      </w:pPr>
      <w:r w:rsidRPr="00AC179C">
        <w:rPr>
          <w:rFonts w:ascii="Arial Narrow" w:hAnsi="Arial Narrow"/>
          <w:sz w:val="20"/>
        </w:rPr>
        <w:t xml:space="preserve">Załącznik nr </w:t>
      </w:r>
      <w:r>
        <w:rPr>
          <w:rFonts w:ascii="Arial Narrow" w:hAnsi="Arial Narrow"/>
          <w:sz w:val="20"/>
        </w:rPr>
        <w:t>3</w:t>
      </w:r>
      <w:r w:rsidRPr="00AC179C">
        <w:rPr>
          <w:rFonts w:ascii="Arial Narrow" w:hAnsi="Arial Narrow"/>
          <w:sz w:val="20"/>
        </w:rPr>
        <w:t xml:space="preserve"> do Regulaminu konkursu upamiętniającego 80. Rocznicę Marszu Śmierci </w:t>
      </w:r>
      <w:r w:rsidRPr="00AC179C">
        <w:rPr>
          <w:rFonts w:ascii="Arial Narrow" w:hAnsi="Arial Narrow"/>
          <w:sz w:val="20"/>
        </w:rPr>
        <w:br/>
        <w:t>pn. „Aż stali się prochem i rozpaczą”</w:t>
      </w:r>
    </w:p>
    <w:p w:rsidR="0064640D" w:rsidRDefault="0064640D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64640D" w:rsidRDefault="0064640D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64640D" w:rsidRDefault="0064640D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E2678B" w:rsidRDefault="00E2678B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E2678B" w:rsidRDefault="00E2678B" w:rsidP="003F31BA">
      <w:pPr>
        <w:pStyle w:val="Bezodstpw"/>
        <w:spacing w:line="276" w:lineRule="auto"/>
        <w:rPr>
          <w:rFonts w:ascii="Arial Narrow" w:hAnsi="Arial Narrow" w:cstheme="majorHAnsi"/>
          <w:sz w:val="24"/>
          <w:szCs w:val="24"/>
        </w:rPr>
      </w:pPr>
    </w:p>
    <w:p w:rsidR="0064640D" w:rsidRPr="00E2678B" w:rsidRDefault="0064640D" w:rsidP="00E2678B">
      <w:pPr>
        <w:pStyle w:val="Bezodstpw"/>
        <w:spacing w:line="276" w:lineRule="auto"/>
        <w:jc w:val="center"/>
        <w:rPr>
          <w:rFonts w:ascii="Arial Narrow" w:hAnsi="Arial Narrow" w:cstheme="majorHAnsi"/>
          <w:b/>
          <w:sz w:val="28"/>
          <w:szCs w:val="24"/>
        </w:rPr>
      </w:pPr>
      <w:r w:rsidRPr="00E2678B">
        <w:rPr>
          <w:rFonts w:ascii="Arial Narrow" w:hAnsi="Arial Narrow" w:cstheme="majorHAnsi"/>
          <w:b/>
          <w:sz w:val="28"/>
          <w:szCs w:val="24"/>
        </w:rPr>
        <w:t>BIBLIOGRAFIA</w:t>
      </w:r>
    </w:p>
    <w:p w:rsidR="00E2678B" w:rsidRPr="00E2678B" w:rsidRDefault="00E2678B" w:rsidP="00E2678B">
      <w:pPr>
        <w:pStyle w:val="Bezodstpw"/>
        <w:spacing w:line="276" w:lineRule="auto"/>
        <w:jc w:val="center"/>
        <w:rPr>
          <w:rFonts w:ascii="Arial Narrow" w:hAnsi="Arial Narrow" w:cstheme="majorHAnsi"/>
          <w:sz w:val="28"/>
          <w:szCs w:val="24"/>
        </w:rPr>
      </w:pPr>
    </w:p>
    <w:p w:rsidR="0064640D" w:rsidRPr="0064640D" w:rsidRDefault="0064640D" w:rsidP="00E2678B">
      <w:pPr>
        <w:spacing w:after="0" w:line="360" w:lineRule="auto"/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</w:pP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1. </w:t>
      </w:r>
      <w:r w:rsidRPr="0064640D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Filie obozu koncentracyjnego Gross-Rosen. Informator</w:t>
      </w: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. Muzeum Gross-Rosen, Wałbrzych 2008.</w:t>
      </w:r>
    </w:p>
    <w:p w:rsidR="0064640D" w:rsidRPr="0064640D" w:rsidRDefault="0064640D" w:rsidP="00E2678B">
      <w:pPr>
        <w:spacing w:after="0" w:line="360" w:lineRule="auto"/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</w:pP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2. </w:t>
      </w:r>
      <w:proofErr w:type="spellStart"/>
      <w:r w:rsidR="00E2678B"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Hałghas</w:t>
      </w:r>
      <w:proofErr w:type="spellEnd"/>
      <w:r w:rsidR="00E2678B"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 </w:t>
      </w: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Kazimierz, </w:t>
      </w:r>
      <w:r w:rsidRPr="0064640D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 xml:space="preserve">Byłem w KL Gross-Rosen i </w:t>
      </w:r>
      <w:proofErr w:type="spellStart"/>
      <w:r w:rsidRPr="0064640D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Dyhernfurth</w:t>
      </w:r>
      <w:proofErr w:type="spellEnd"/>
      <w:r w:rsidRPr="0064640D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. Wspomnienia lekarza-więźnia</w:t>
      </w: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. Muzeum Gross-Rosen, Wałbrzych 2020.</w:t>
      </w:r>
    </w:p>
    <w:p w:rsidR="0064640D" w:rsidRPr="0064640D" w:rsidRDefault="0064640D" w:rsidP="00E2678B">
      <w:pPr>
        <w:spacing w:after="0" w:line="360" w:lineRule="auto"/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</w:pP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3. </w:t>
      </w:r>
      <w:r w:rsidR="00E2678B"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Konarzewski </w:t>
      </w: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Norbert, </w:t>
      </w:r>
      <w:r w:rsidRPr="0064640D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Powrót Niepożądany. Wspomnienia Romana Konarzewskiego</w:t>
      </w: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. Warszawa 2023 (wydanie III -) s</w:t>
      </w:r>
      <w:r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.</w:t>
      </w: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 139-145 i 174-189.</w:t>
      </w:r>
    </w:p>
    <w:p w:rsidR="0064640D" w:rsidRPr="00E2678B" w:rsidRDefault="0064640D" w:rsidP="00E2678B">
      <w:pPr>
        <w:spacing w:after="0" w:line="360" w:lineRule="auto"/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</w:pP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4. </w:t>
      </w:r>
      <w:proofErr w:type="spellStart"/>
      <w:r w:rsidR="00E2678B"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Bonek</w:t>
      </w:r>
      <w:proofErr w:type="spellEnd"/>
      <w:r w:rsidR="00E2678B"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 </w:t>
      </w: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Tomasz, </w:t>
      </w:r>
      <w:r w:rsidRPr="0064640D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Chemia śmierci. Zbrodnie w najtajniejszym obozie III Rzeszy</w:t>
      </w: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, Kraków 2021.</w:t>
      </w:r>
    </w:p>
    <w:p w:rsidR="0064640D" w:rsidRPr="0064640D" w:rsidRDefault="0064640D" w:rsidP="00E2678B">
      <w:pPr>
        <w:spacing w:after="0" w:line="360" w:lineRule="auto"/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</w:pPr>
      <w:r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5. </w:t>
      </w:r>
      <w:r w:rsidR="00E2678B"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Czernik </w:t>
      </w:r>
      <w:r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Henryk</w:t>
      </w:r>
      <w:r w:rsidR="00E2678B"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,</w:t>
      </w:r>
      <w:r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 </w:t>
      </w:r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Filie obozu koncentracyjnego Gross-Rosen w Brzegu Dolnym (</w:t>
      </w:r>
      <w:proofErr w:type="spellStart"/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Dyhernfurth</w:t>
      </w:r>
      <w:proofErr w:type="spellEnd"/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 xml:space="preserve"> I </w:t>
      </w:r>
      <w:proofErr w:type="spellStart"/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i</w:t>
      </w:r>
      <w:proofErr w:type="spellEnd"/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 xml:space="preserve"> II)</w:t>
      </w:r>
      <w:r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. w: </w:t>
      </w:r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 xml:space="preserve">Acta </w:t>
      </w:r>
      <w:proofErr w:type="spellStart"/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Universitatis</w:t>
      </w:r>
      <w:proofErr w:type="spellEnd"/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 xml:space="preserve"> </w:t>
      </w:r>
      <w:proofErr w:type="spellStart"/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>Wratislaviensis</w:t>
      </w:r>
      <w:proofErr w:type="spellEnd"/>
      <w:r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 xml:space="preserve"> nr 222</w:t>
      </w:r>
      <w:r w:rsidR="00E2678B" w:rsidRPr="00E2678B">
        <w:rPr>
          <w:rFonts w:ascii="Arial Narrow" w:eastAsia="Times New Roman" w:hAnsi="Arial Narrow" w:cs="Segoe UI"/>
          <w:i/>
          <w:color w:val="000000"/>
          <w:sz w:val="24"/>
          <w:szCs w:val="20"/>
          <w:lang w:eastAsia="pl-PL"/>
        </w:rPr>
        <w:t xml:space="preserve"> Studia nad faszyzmem i zbrodniami hitlerowskimi I</w:t>
      </w:r>
      <w:r w:rsidR="00E2678B"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, Wrocław 1974, s.191-249. </w:t>
      </w:r>
    </w:p>
    <w:p w:rsidR="00E2678B" w:rsidRDefault="00E2678B" w:rsidP="00E2678B">
      <w:pPr>
        <w:spacing w:after="0" w:line="36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64640D" w:rsidRPr="0064640D" w:rsidRDefault="0064640D" w:rsidP="00E2678B">
      <w:pPr>
        <w:spacing w:after="0" w:line="360" w:lineRule="auto"/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</w:pP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Książki </w:t>
      </w:r>
      <w:r w:rsidR="00E2678B" w:rsidRPr="00E2678B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>dostępne są w Miejskiej i Gminnej Bibliotece „TAMA” w Brzegu Dolnym i w</w:t>
      </w:r>
      <w:r w:rsidRPr="0064640D">
        <w:rPr>
          <w:rFonts w:ascii="Arial Narrow" w:eastAsia="Times New Roman" w:hAnsi="Arial Narrow" w:cs="Segoe UI"/>
          <w:color w:val="000000"/>
          <w:sz w:val="24"/>
          <w:szCs w:val="20"/>
          <w:lang w:eastAsia="pl-PL"/>
        </w:rPr>
        <w:t xml:space="preserve"> zbiorach Stowarzyszenia Pierwszych Osadników w Brzegu Dolnym. </w:t>
      </w:r>
    </w:p>
    <w:p w:rsidR="0064640D" w:rsidRPr="0064640D" w:rsidRDefault="0064640D" w:rsidP="00E2678B">
      <w:pPr>
        <w:pStyle w:val="Bezodstpw"/>
        <w:spacing w:line="360" w:lineRule="auto"/>
        <w:rPr>
          <w:rFonts w:ascii="Arial Narrow" w:hAnsi="Arial Narrow" w:cstheme="majorHAnsi"/>
          <w:sz w:val="24"/>
          <w:szCs w:val="24"/>
        </w:rPr>
      </w:pPr>
    </w:p>
    <w:sectPr w:rsidR="0064640D" w:rsidRPr="0064640D" w:rsidSect="00AC17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612"/>
    <w:multiLevelType w:val="hybridMultilevel"/>
    <w:tmpl w:val="92CA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188"/>
    <w:multiLevelType w:val="hybridMultilevel"/>
    <w:tmpl w:val="89CA7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666"/>
    <w:multiLevelType w:val="hybridMultilevel"/>
    <w:tmpl w:val="8772A6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5AC8"/>
    <w:multiLevelType w:val="hybridMultilevel"/>
    <w:tmpl w:val="DE6A2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308"/>
    <w:multiLevelType w:val="hybridMultilevel"/>
    <w:tmpl w:val="6CB24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4804"/>
    <w:multiLevelType w:val="hybridMultilevel"/>
    <w:tmpl w:val="1A660800"/>
    <w:lvl w:ilvl="0" w:tplc="BAF4D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A5A"/>
    <w:multiLevelType w:val="hybridMultilevel"/>
    <w:tmpl w:val="B136E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967"/>
    <w:multiLevelType w:val="hybridMultilevel"/>
    <w:tmpl w:val="2244CC6C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170F3"/>
    <w:multiLevelType w:val="hybridMultilevel"/>
    <w:tmpl w:val="F8B00FD2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324A"/>
    <w:multiLevelType w:val="hybridMultilevel"/>
    <w:tmpl w:val="21C4B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8040D"/>
    <w:multiLevelType w:val="hybridMultilevel"/>
    <w:tmpl w:val="7918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7280F"/>
    <w:multiLevelType w:val="hybridMultilevel"/>
    <w:tmpl w:val="817E3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70F54"/>
    <w:multiLevelType w:val="hybridMultilevel"/>
    <w:tmpl w:val="AA6C61E0"/>
    <w:lvl w:ilvl="0" w:tplc="286C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6A08"/>
    <w:multiLevelType w:val="hybridMultilevel"/>
    <w:tmpl w:val="026C5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43386"/>
    <w:multiLevelType w:val="hybridMultilevel"/>
    <w:tmpl w:val="958CB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866F4"/>
    <w:multiLevelType w:val="hybridMultilevel"/>
    <w:tmpl w:val="C47EC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F4295"/>
    <w:multiLevelType w:val="hybridMultilevel"/>
    <w:tmpl w:val="E90E6E00"/>
    <w:lvl w:ilvl="0" w:tplc="ED684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14D6A"/>
    <w:multiLevelType w:val="hybridMultilevel"/>
    <w:tmpl w:val="250A6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10BED"/>
    <w:multiLevelType w:val="hybridMultilevel"/>
    <w:tmpl w:val="981869C6"/>
    <w:lvl w:ilvl="0" w:tplc="B33A5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83046"/>
    <w:multiLevelType w:val="hybridMultilevel"/>
    <w:tmpl w:val="EBDC1794"/>
    <w:lvl w:ilvl="0" w:tplc="ED684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B1875"/>
    <w:multiLevelType w:val="hybridMultilevel"/>
    <w:tmpl w:val="EDC67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E340B"/>
    <w:multiLevelType w:val="hybridMultilevel"/>
    <w:tmpl w:val="8D0438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1CF9"/>
    <w:multiLevelType w:val="hybridMultilevel"/>
    <w:tmpl w:val="526A0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445D9"/>
    <w:multiLevelType w:val="hybridMultilevel"/>
    <w:tmpl w:val="A8AC7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54E1A"/>
    <w:multiLevelType w:val="hybridMultilevel"/>
    <w:tmpl w:val="E90E6E00"/>
    <w:lvl w:ilvl="0" w:tplc="ED684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F03DF"/>
    <w:multiLevelType w:val="hybridMultilevel"/>
    <w:tmpl w:val="A3DCB2DE"/>
    <w:lvl w:ilvl="0" w:tplc="C54ED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A3E5F"/>
    <w:multiLevelType w:val="hybridMultilevel"/>
    <w:tmpl w:val="EEAE4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300C6"/>
    <w:multiLevelType w:val="hybridMultilevel"/>
    <w:tmpl w:val="CC6CE79E"/>
    <w:lvl w:ilvl="0" w:tplc="B0984688">
      <w:start w:val="1"/>
      <w:numFmt w:val="decimal"/>
      <w:lvlText w:val="%1"/>
      <w:lvlJc w:val="center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661C7"/>
    <w:multiLevelType w:val="hybridMultilevel"/>
    <w:tmpl w:val="0AA25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7C57"/>
    <w:multiLevelType w:val="hybridMultilevel"/>
    <w:tmpl w:val="DE2E2B04"/>
    <w:lvl w:ilvl="0" w:tplc="9842C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997D52"/>
    <w:multiLevelType w:val="hybridMultilevel"/>
    <w:tmpl w:val="026C5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4"/>
  </w:num>
  <w:num w:numId="5">
    <w:abstractNumId w:val="28"/>
  </w:num>
  <w:num w:numId="6">
    <w:abstractNumId w:val="5"/>
  </w:num>
  <w:num w:numId="7">
    <w:abstractNumId w:val="25"/>
  </w:num>
  <w:num w:numId="8">
    <w:abstractNumId w:val="10"/>
  </w:num>
  <w:num w:numId="9">
    <w:abstractNumId w:val="14"/>
  </w:num>
  <w:num w:numId="10">
    <w:abstractNumId w:val="12"/>
  </w:num>
  <w:num w:numId="11">
    <w:abstractNumId w:val="23"/>
  </w:num>
  <w:num w:numId="12">
    <w:abstractNumId w:val="16"/>
  </w:num>
  <w:num w:numId="13">
    <w:abstractNumId w:val="24"/>
  </w:num>
  <w:num w:numId="14">
    <w:abstractNumId w:val="27"/>
  </w:num>
  <w:num w:numId="15">
    <w:abstractNumId w:val="21"/>
  </w:num>
  <w:num w:numId="16">
    <w:abstractNumId w:val="8"/>
  </w:num>
  <w:num w:numId="17">
    <w:abstractNumId w:val="6"/>
  </w:num>
  <w:num w:numId="18">
    <w:abstractNumId w:val="3"/>
  </w:num>
  <w:num w:numId="19">
    <w:abstractNumId w:val="1"/>
  </w:num>
  <w:num w:numId="20">
    <w:abstractNumId w:val="29"/>
  </w:num>
  <w:num w:numId="21">
    <w:abstractNumId w:val="9"/>
  </w:num>
  <w:num w:numId="22">
    <w:abstractNumId w:val="19"/>
  </w:num>
  <w:num w:numId="23">
    <w:abstractNumId w:val="15"/>
  </w:num>
  <w:num w:numId="24">
    <w:abstractNumId w:val="26"/>
  </w:num>
  <w:num w:numId="25">
    <w:abstractNumId w:val="30"/>
  </w:num>
  <w:num w:numId="26">
    <w:abstractNumId w:val="7"/>
  </w:num>
  <w:num w:numId="27">
    <w:abstractNumId w:val="22"/>
  </w:num>
  <w:num w:numId="28">
    <w:abstractNumId w:val="20"/>
  </w:num>
  <w:num w:numId="29">
    <w:abstractNumId w:val="13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AF"/>
    <w:rsid w:val="000336EE"/>
    <w:rsid w:val="00136031"/>
    <w:rsid w:val="00150626"/>
    <w:rsid w:val="001A695D"/>
    <w:rsid w:val="002757FA"/>
    <w:rsid w:val="00281D67"/>
    <w:rsid w:val="002B1776"/>
    <w:rsid w:val="003F31BA"/>
    <w:rsid w:val="0040656D"/>
    <w:rsid w:val="0060310F"/>
    <w:rsid w:val="0064640D"/>
    <w:rsid w:val="00646B09"/>
    <w:rsid w:val="00656279"/>
    <w:rsid w:val="00691EDB"/>
    <w:rsid w:val="007177F0"/>
    <w:rsid w:val="007542BE"/>
    <w:rsid w:val="00793827"/>
    <w:rsid w:val="007C6DAC"/>
    <w:rsid w:val="008049B8"/>
    <w:rsid w:val="00846E91"/>
    <w:rsid w:val="00A027C7"/>
    <w:rsid w:val="00A55969"/>
    <w:rsid w:val="00A64E8C"/>
    <w:rsid w:val="00AB02D2"/>
    <w:rsid w:val="00AB0CF2"/>
    <w:rsid w:val="00AC179C"/>
    <w:rsid w:val="00AC52D0"/>
    <w:rsid w:val="00B11675"/>
    <w:rsid w:val="00B8232A"/>
    <w:rsid w:val="00BC3318"/>
    <w:rsid w:val="00BF73CB"/>
    <w:rsid w:val="00C17959"/>
    <w:rsid w:val="00C40A6D"/>
    <w:rsid w:val="00C725AF"/>
    <w:rsid w:val="00C93807"/>
    <w:rsid w:val="00D775ED"/>
    <w:rsid w:val="00D80376"/>
    <w:rsid w:val="00E2678B"/>
    <w:rsid w:val="00E760C3"/>
    <w:rsid w:val="00EB52D2"/>
    <w:rsid w:val="00E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8B5B"/>
  <w15:chartTrackingRefBased/>
  <w15:docId w15:val="{C13B06E7-25CB-4F3A-A2DD-DF4BB4AC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7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5A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0310F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64E8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938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8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mailto:biblioteka@brzegdoln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1997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Wiśniewska</dc:creator>
  <cp:keywords/>
  <dc:description/>
  <cp:lastModifiedBy>Aleksandra Kmicińska</cp:lastModifiedBy>
  <cp:revision>4</cp:revision>
  <cp:lastPrinted>2024-11-29T12:38:00Z</cp:lastPrinted>
  <dcterms:created xsi:type="dcterms:W3CDTF">2024-09-30T15:30:00Z</dcterms:created>
  <dcterms:modified xsi:type="dcterms:W3CDTF">2024-11-29T13:43:00Z</dcterms:modified>
</cp:coreProperties>
</file>